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D08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spalio  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LIUDIJIMUS 201</w:t>
      </w:r>
      <w:r w:rsidR="00CD08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METAMS, 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7"/>
        <w:gridCol w:w="4539"/>
        <w:gridCol w:w="2817"/>
        <w:gridCol w:w="1220"/>
        <w:gridCol w:w="1330"/>
        <w:gridCol w:w="2912"/>
        <w:gridCol w:w="1558"/>
      </w:tblGrid>
      <w:tr w:rsidR="00807551" w:rsidRPr="00807551" w:rsidTr="006F2FE5">
        <w:trPr>
          <w:cantSplit/>
          <w:trHeight w:val="152"/>
        </w:trPr>
        <w:tc>
          <w:tcPr>
            <w:tcW w:w="848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800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Visoje 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medienos ruošos paslaugų veikla, įskaitant rąstų vežimą miške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3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8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9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4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6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2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3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4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5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9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0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53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0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2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3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4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8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9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2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3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4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5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6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7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8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2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3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4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7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BC48F4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E55353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2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3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Gyvenamosios paskirties patalpų nuoma neteikiant apgyvendinimo paslaugų (kaimo turizmo paslaugos arba </w:t>
            </w:r>
            <w:r w:rsidR="008D14A2">
              <w:rPr>
                <w:rFonts w:ascii="Times New Roman" w:eastAsia="Times New Roman" w:hAnsi="Times New Roman" w:cs="Times New Roman"/>
                <w:sz w:val="24"/>
                <w:szCs w:val="24"/>
              </w:rPr>
              <w:t>nakvynės ir pusryčių paslaugos)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4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5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F42F08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7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8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0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3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4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5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6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7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F42F08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9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0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 w:rsidR="009B546E"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4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taisymas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8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1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2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9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0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755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53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53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0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3F3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539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817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1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1243F3" w:rsidRPr="00807551" w:rsidRDefault="00084FD0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3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084FD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6F2FE5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4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8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D31BA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7551" w:rsidRPr="00807551" w:rsidTr="006F2FE5">
        <w:trPr>
          <w:cantSplit/>
          <w:trHeight w:val="1711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9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0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71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D31BA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201" w:rsidRPr="00807551" w:rsidTr="006F2FE5">
        <w:trPr>
          <w:cantSplit/>
          <w:trHeight w:val="270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6F2FE5">
        <w:trPr>
          <w:cantSplit/>
          <w:trHeight w:val="633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9" w:type="dxa"/>
            <w:shd w:val="clear" w:color="auto" w:fill="auto"/>
          </w:tcPr>
          <w:p w:rsidR="002E0904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2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3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6F2FE5">
        <w:trPr>
          <w:cantSplit/>
          <w:trHeight w:val="1049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5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07551" w:rsidRPr="00807551" w:rsidTr="006F2FE5">
        <w:trPr>
          <w:cantSplit/>
          <w:trHeight w:val="540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6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7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F42F08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084FD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B80A9D" w:rsidRPr="00B80A9D" w:rsidRDefault="00B80A9D" w:rsidP="00B80A9D">
      <w:pPr>
        <w:pStyle w:val="HTMLiankstoformatuotas"/>
        <w:ind w:hanging="251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*Verslo liudijima</w:t>
      </w:r>
      <w:r>
        <w:rPr>
          <w:rFonts w:ascii="Times New Roman" w:hAnsi="Times New Roman" w:cs="Times New Roman"/>
          <w:sz w:val="24"/>
          <w:szCs w:val="24"/>
        </w:rPr>
        <w:t>s suteikia teisę prekiauti jame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nurodytomis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savo gamybos prekėmis</w:t>
      </w:r>
      <w:r>
        <w:rPr>
          <w:rFonts w:ascii="Times New Roman" w:hAnsi="Times New Roman" w:cs="Times New Roman"/>
          <w:sz w:val="24"/>
          <w:szCs w:val="24"/>
        </w:rPr>
        <w:t xml:space="preserve"> neįsigijus prekybos liudijimo.</w:t>
      </w:r>
    </w:p>
    <w:p w:rsidR="00B80A9D" w:rsidRPr="00B80A9D" w:rsidRDefault="00B80A9D" w:rsidP="00B80A9D">
      <w:pPr>
        <w:pStyle w:val="HTMLiankstoformatuotas"/>
        <w:tabs>
          <w:tab w:val="clear" w:pos="916"/>
          <w:tab w:val="left" w:pos="709"/>
        </w:tabs>
        <w:ind w:hanging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**Verslo</w:t>
      </w:r>
      <w:r w:rsidRPr="00B80A9D">
        <w:rPr>
          <w:rFonts w:ascii="Times New Roman" w:hAnsi="Times New Roman" w:cs="Times New Roman"/>
          <w:sz w:val="24"/>
          <w:szCs w:val="24"/>
        </w:rPr>
        <w:t xml:space="preserve"> liudi</w:t>
      </w:r>
      <w:r>
        <w:rPr>
          <w:rFonts w:ascii="Times New Roman" w:hAnsi="Times New Roman" w:cs="Times New Roman"/>
          <w:sz w:val="24"/>
          <w:szCs w:val="24"/>
        </w:rPr>
        <w:t>jimas nesuteikia teisės teikti</w:t>
      </w:r>
      <w:r w:rsidRPr="00B8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apgyvendinimo paslaugų (kaimo turizmo paslaugos arba nakvynės ir</w:t>
      </w:r>
      <w:r w:rsidRPr="00B80A9D">
        <w:rPr>
          <w:rFonts w:ascii="Times New Roman" w:hAnsi="Times New Roman" w:cs="Times New Roman"/>
          <w:sz w:val="24"/>
          <w:szCs w:val="24"/>
        </w:rPr>
        <w:t xml:space="preserve"> pusryčių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paslaugos).</w:t>
      </w:r>
    </w:p>
    <w:p w:rsidR="00B80A9D" w:rsidRPr="00B80A9D" w:rsidRDefault="00B80A9D" w:rsidP="00B80A9D">
      <w:pPr>
        <w:pStyle w:val="HTMLiankstoformatuotas"/>
        <w:ind w:left="0"/>
        <w:rPr>
          <w:rFonts w:ascii="Times New Roman" w:hAnsi="Times New Roman" w:cs="Times New Roman"/>
          <w:sz w:val="24"/>
          <w:szCs w:val="24"/>
        </w:rPr>
      </w:pPr>
    </w:p>
    <w:p w:rsid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1. EVRK - Ekonominės veiklos rūšių klasifikatorius.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2. Jeigu skliaustel</w:t>
      </w:r>
      <w:r>
        <w:rPr>
          <w:rFonts w:ascii="Times New Roman" w:hAnsi="Times New Roman" w:cs="Times New Roman"/>
          <w:sz w:val="24"/>
          <w:szCs w:val="24"/>
        </w:rPr>
        <w:t xml:space="preserve">iuose nurodyta tik EVRK klasė, </w:t>
      </w:r>
      <w:r w:rsidRPr="00B80A9D">
        <w:rPr>
          <w:rFonts w:ascii="Times New Roman" w:hAnsi="Times New Roman" w:cs="Times New Roman"/>
          <w:sz w:val="24"/>
          <w:szCs w:val="24"/>
        </w:rPr>
        <w:t>gyventojas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 xml:space="preserve">gali verstis visų toje EVRK klasėje nurodytų rūšių veikla. </w:t>
      </w:r>
    </w:p>
    <w:p w:rsidR="00B80A9D" w:rsidRPr="00B80A9D" w:rsidRDefault="00B80A9D" w:rsidP="00B80A9D">
      <w:pPr>
        <w:pStyle w:val="HTMLiankstoformatuotas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3. Jeigu skliausteliuose nu</w:t>
      </w:r>
      <w:r>
        <w:rPr>
          <w:rFonts w:ascii="Times New Roman" w:hAnsi="Times New Roman" w:cs="Times New Roman"/>
          <w:sz w:val="24"/>
          <w:szCs w:val="24"/>
        </w:rPr>
        <w:t>rodyta, kad veiklos rūšis įeina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Pr="00B80A9D">
        <w:rPr>
          <w:rFonts w:ascii="Times New Roman" w:hAnsi="Times New Roman" w:cs="Times New Roman"/>
          <w:sz w:val="24"/>
          <w:szCs w:val="24"/>
        </w:rPr>
        <w:t xml:space="preserve"> tikrą EVRK klasę, gyv</w:t>
      </w:r>
      <w:r>
        <w:rPr>
          <w:rFonts w:ascii="Times New Roman" w:hAnsi="Times New Roman" w:cs="Times New Roman"/>
          <w:sz w:val="24"/>
          <w:szCs w:val="24"/>
        </w:rPr>
        <w:t>entojas gali verstis tik šiame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sąraše</w:t>
      </w:r>
      <w:r>
        <w:rPr>
          <w:rFonts w:ascii="Times New Roman" w:hAnsi="Times New Roman" w:cs="Times New Roman"/>
          <w:sz w:val="24"/>
          <w:szCs w:val="24"/>
        </w:rPr>
        <w:t xml:space="preserve"> įrašytos veiklos </w:t>
      </w:r>
      <w:r w:rsidRPr="00B80A9D">
        <w:rPr>
          <w:rFonts w:ascii="Times New Roman" w:hAnsi="Times New Roman" w:cs="Times New Roman"/>
          <w:sz w:val="24"/>
          <w:szCs w:val="24"/>
        </w:rPr>
        <w:t>pavadinime nur</w:t>
      </w:r>
      <w:r>
        <w:rPr>
          <w:rFonts w:ascii="Times New Roman" w:hAnsi="Times New Roman" w:cs="Times New Roman"/>
          <w:sz w:val="24"/>
          <w:szCs w:val="24"/>
        </w:rPr>
        <w:t>odytos rūšies veikla, įeinančia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nurodytą EVRK klasę.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B80A9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9B546E">
      <w:headerReference w:type="default" r:id="rId178"/>
      <w:pgSz w:w="16838" w:h="11906" w:orient="landscape"/>
      <w:pgMar w:top="1276" w:right="138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4B" w:rsidRDefault="0070204B" w:rsidP="009B546E">
      <w:pPr>
        <w:spacing w:after="0" w:line="240" w:lineRule="auto"/>
      </w:pPr>
      <w:r>
        <w:separator/>
      </w:r>
    </w:p>
  </w:endnote>
  <w:endnote w:type="continuationSeparator" w:id="0">
    <w:p w:rsidR="0070204B" w:rsidRDefault="0070204B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4B" w:rsidRDefault="0070204B" w:rsidP="009B546E">
      <w:pPr>
        <w:spacing w:after="0" w:line="240" w:lineRule="auto"/>
      </w:pPr>
      <w:r>
        <w:separator/>
      </w:r>
    </w:p>
  </w:footnote>
  <w:footnote w:type="continuationSeparator" w:id="0">
    <w:p w:rsidR="0070204B" w:rsidRDefault="0070204B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16370"/>
      <w:docPartObj>
        <w:docPartGallery w:val="Page Numbers (Top of Page)"/>
        <w:docPartUnique/>
      </w:docPartObj>
    </w:sdtPr>
    <w:sdtEndPr/>
    <w:sdtContent>
      <w:p w:rsidR="006F2FE5" w:rsidRDefault="006F2F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2A">
          <w:rPr>
            <w:noProof/>
          </w:rPr>
          <w:t>2</w:t>
        </w:r>
        <w:r>
          <w:fldChar w:fldCharType="end"/>
        </w:r>
      </w:p>
    </w:sdtContent>
  </w:sdt>
  <w:p w:rsidR="006F2FE5" w:rsidRDefault="006F2FE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84FD0"/>
    <w:rsid w:val="001243F3"/>
    <w:rsid w:val="00151983"/>
    <w:rsid w:val="001C1E1F"/>
    <w:rsid w:val="002212D3"/>
    <w:rsid w:val="0028420D"/>
    <w:rsid w:val="002E0904"/>
    <w:rsid w:val="00306380"/>
    <w:rsid w:val="00341E8B"/>
    <w:rsid w:val="00442EF0"/>
    <w:rsid w:val="005C265E"/>
    <w:rsid w:val="006F2FE5"/>
    <w:rsid w:val="0070204B"/>
    <w:rsid w:val="00800820"/>
    <w:rsid w:val="00807551"/>
    <w:rsid w:val="008D14A2"/>
    <w:rsid w:val="0090154D"/>
    <w:rsid w:val="00916824"/>
    <w:rsid w:val="009B546E"/>
    <w:rsid w:val="00AE6161"/>
    <w:rsid w:val="00B34859"/>
    <w:rsid w:val="00B80A9D"/>
    <w:rsid w:val="00B955F1"/>
    <w:rsid w:val="00BC48F4"/>
    <w:rsid w:val="00BF0F00"/>
    <w:rsid w:val="00C514F0"/>
    <w:rsid w:val="00CC0201"/>
    <w:rsid w:val="00CD082A"/>
    <w:rsid w:val="00D31BA0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D60ABA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18298</Words>
  <Characters>10431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12</cp:revision>
  <cp:lastPrinted>2016-10-04T10:40:00Z</cp:lastPrinted>
  <dcterms:created xsi:type="dcterms:W3CDTF">2016-10-04T11:56:00Z</dcterms:created>
  <dcterms:modified xsi:type="dcterms:W3CDTF">2017-10-17T05:38:00Z</dcterms:modified>
</cp:coreProperties>
</file>