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14C5" w14:textId="77777777" w:rsidR="00AF48C4" w:rsidRPr="00F7603C" w:rsidRDefault="00AF48C4" w:rsidP="00AF48C4">
      <w:pPr>
        <w:tabs>
          <w:tab w:val="num" w:pos="0"/>
          <w:tab w:val="left" w:pos="720"/>
        </w:tabs>
        <w:spacing w:line="360" w:lineRule="auto"/>
        <w:ind w:firstLine="360"/>
        <w:jc w:val="center"/>
        <w:outlineLvl w:val="0"/>
        <w:rPr>
          <w:lang w:val="lt-LT"/>
        </w:rPr>
      </w:pPr>
      <w:r w:rsidRPr="00F7603C">
        <w:rPr>
          <w:lang w:val="lt-LT"/>
        </w:rPr>
        <w:t>AIŠKINAMASIS RAŠTAS</w:t>
      </w:r>
    </w:p>
    <w:p w14:paraId="509F9757" w14:textId="3A8DEC8B" w:rsidR="002B201E" w:rsidRDefault="00AF48C4" w:rsidP="00AF48C4">
      <w:pPr>
        <w:jc w:val="center"/>
        <w:rPr>
          <w:lang w:val="lt-LT"/>
        </w:rPr>
      </w:pPr>
      <w:r w:rsidRPr="00F7603C">
        <w:rPr>
          <w:lang w:val="lt-LT"/>
        </w:rPr>
        <w:t xml:space="preserve">Dėl </w:t>
      </w:r>
      <w:r w:rsidR="002B201E">
        <w:rPr>
          <w:lang w:val="lt-LT"/>
        </w:rPr>
        <w:t xml:space="preserve"> </w:t>
      </w:r>
      <w:r w:rsidR="005331DF">
        <w:rPr>
          <w:lang w:val="lt-LT"/>
        </w:rPr>
        <w:t>Petro Mazūros</w:t>
      </w:r>
      <w:r w:rsidR="00BA1D71">
        <w:rPr>
          <w:lang w:val="lt-LT"/>
        </w:rPr>
        <w:t xml:space="preserve"> prašymo atleisti nuo žemės mokesčio</w:t>
      </w:r>
    </w:p>
    <w:p w14:paraId="157DD347" w14:textId="77777777" w:rsidR="00BA1D71" w:rsidRPr="00F7603C" w:rsidRDefault="00BA1D71" w:rsidP="00AF48C4">
      <w:pPr>
        <w:jc w:val="center"/>
        <w:rPr>
          <w:lang w:val="lt-LT"/>
        </w:rPr>
      </w:pPr>
    </w:p>
    <w:p w14:paraId="171F0923" w14:textId="77777777" w:rsidR="00AF48C4" w:rsidRPr="00F7603C" w:rsidRDefault="00AF48C4" w:rsidP="00C2089F">
      <w:pPr>
        <w:spacing w:line="360" w:lineRule="auto"/>
        <w:ind w:firstLine="720"/>
        <w:rPr>
          <w:b/>
          <w:lang w:val="lt-LT"/>
        </w:rPr>
      </w:pPr>
      <w:r w:rsidRPr="00F7603C">
        <w:rPr>
          <w:b/>
          <w:lang w:val="lt-LT"/>
        </w:rPr>
        <w:t>1. P</w:t>
      </w:r>
      <w:r w:rsidRPr="00F7603C">
        <w:rPr>
          <w:b/>
          <w:lang w:val="pt-BR"/>
        </w:rPr>
        <w:t>arengto tarybos sprendimo projekto tikslai ir uždaviniai</w:t>
      </w:r>
      <w:r w:rsidRPr="00F7603C">
        <w:rPr>
          <w:b/>
          <w:lang w:val="lt-LT"/>
        </w:rPr>
        <w:t xml:space="preserve"> </w:t>
      </w:r>
    </w:p>
    <w:p w14:paraId="1CAE3BFD" w14:textId="77777777" w:rsidR="009641AE" w:rsidRDefault="00AF48C4" w:rsidP="00AF48C4">
      <w:pPr>
        <w:spacing w:line="360" w:lineRule="auto"/>
        <w:ind w:firstLine="720"/>
        <w:jc w:val="both"/>
        <w:rPr>
          <w:noProof/>
          <w:lang w:val="lt-LT"/>
        </w:rPr>
      </w:pPr>
      <w:r w:rsidRPr="00F7603C">
        <w:rPr>
          <w:noProof/>
          <w:lang w:val="lt-LT"/>
        </w:rPr>
        <w:t xml:space="preserve">Lietuvos Respublikos vietos savivaldos įstatymo 16 straipsnio 2 dalies </w:t>
      </w:r>
      <w:r w:rsidR="00D0671D">
        <w:rPr>
          <w:noProof/>
          <w:lang w:val="lt-LT"/>
        </w:rPr>
        <w:t>18</w:t>
      </w:r>
      <w:r w:rsidRPr="00F7603C">
        <w:rPr>
          <w:noProof/>
          <w:lang w:val="lt-LT"/>
        </w:rPr>
        <w:t xml:space="preserve"> punktas reglamentuoja, kad Savivaldybės tarybos kompetencija </w:t>
      </w:r>
      <w:r w:rsidR="00014D41">
        <w:rPr>
          <w:noProof/>
          <w:lang w:val="lt-LT"/>
        </w:rPr>
        <w:t>yra</w:t>
      </w:r>
      <w:r w:rsidR="00D64CDE" w:rsidRPr="00F7603C">
        <w:rPr>
          <w:noProof/>
          <w:lang w:val="lt-LT"/>
        </w:rPr>
        <w:t xml:space="preserve"> </w:t>
      </w:r>
      <w:r w:rsidR="00D0671D">
        <w:rPr>
          <w:noProof/>
          <w:lang w:val="lt-LT"/>
        </w:rPr>
        <w:t>sprendimų teikti mokesčių, rinklavų ir kitas įstatymų nustatytas lengvatas savivaldybės biudžeto sąskaita priėmimas.</w:t>
      </w:r>
    </w:p>
    <w:p w14:paraId="63401C32" w14:textId="77777777" w:rsidR="00076E67" w:rsidRDefault="00076E67" w:rsidP="00AF48C4">
      <w:pPr>
        <w:spacing w:line="360" w:lineRule="auto"/>
        <w:ind w:firstLine="720"/>
        <w:jc w:val="both"/>
        <w:rPr>
          <w:noProof/>
          <w:lang w:val="lt-LT"/>
        </w:rPr>
      </w:pPr>
      <w:r>
        <w:rPr>
          <w:noProof/>
          <w:lang w:val="lt-LT"/>
        </w:rPr>
        <w:t xml:space="preserve">Lietuvos Respublikos žemės mokesčio įstatymo 8 straipsnio 3 punktas </w:t>
      </w:r>
      <w:r w:rsidR="002B201E">
        <w:rPr>
          <w:noProof/>
          <w:lang w:val="lt-LT"/>
        </w:rPr>
        <w:t>nustato</w:t>
      </w:r>
      <w:r>
        <w:rPr>
          <w:noProof/>
          <w:lang w:val="lt-LT"/>
        </w:rPr>
        <w:t xml:space="preserve">, kad savivaldybių tarybos turi teisę savo biudžeto sąskaita sumažinti mokestį arba visai nuo jo atleisti. </w:t>
      </w:r>
    </w:p>
    <w:p w14:paraId="24C77394" w14:textId="196B0EA4" w:rsidR="008F6537" w:rsidRDefault="00014D41" w:rsidP="001B62F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color w:val="000000"/>
          <w:spacing w:val="3"/>
          <w:lang w:val="lt-LT"/>
        </w:rPr>
        <w:t>20</w:t>
      </w:r>
      <w:r w:rsidR="005331DF">
        <w:rPr>
          <w:color w:val="000000"/>
          <w:spacing w:val="3"/>
          <w:lang w:val="lt-LT"/>
        </w:rPr>
        <w:t>2</w:t>
      </w:r>
      <w:r w:rsidR="00F67F87">
        <w:rPr>
          <w:color w:val="000000"/>
          <w:spacing w:val="3"/>
          <w:lang w:val="lt-LT"/>
        </w:rPr>
        <w:t xml:space="preserve">3 </w:t>
      </w:r>
      <w:r>
        <w:rPr>
          <w:color w:val="000000"/>
          <w:spacing w:val="3"/>
          <w:lang w:val="lt-LT"/>
        </w:rPr>
        <w:t xml:space="preserve">m. </w:t>
      </w:r>
      <w:r w:rsidR="00F67F87">
        <w:rPr>
          <w:color w:val="000000"/>
          <w:spacing w:val="3"/>
          <w:lang w:val="lt-LT"/>
        </w:rPr>
        <w:t xml:space="preserve">kovo 7 </w:t>
      </w:r>
      <w:r>
        <w:rPr>
          <w:color w:val="000000"/>
          <w:spacing w:val="3"/>
          <w:lang w:val="lt-LT"/>
        </w:rPr>
        <w:t xml:space="preserve"> d. gautas </w:t>
      </w:r>
      <w:r w:rsidR="005331DF">
        <w:rPr>
          <w:color w:val="000000"/>
          <w:spacing w:val="3"/>
          <w:lang w:val="lt-LT"/>
        </w:rPr>
        <w:t>Petro Mazūros</w:t>
      </w:r>
      <w:r w:rsidR="00ED3173">
        <w:rPr>
          <w:color w:val="000000"/>
          <w:spacing w:val="3"/>
          <w:lang w:val="lt-LT"/>
        </w:rPr>
        <w:t xml:space="preserve">, </w:t>
      </w:r>
      <w:r w:rsidR="00ED3173" w:rsidRPr="00ED3173">
        <w:t xml:space="preserve"> </w:t>
      </w:r>
      <w:r w:rsidR="00ED3173">
        <w:t xml:space="preserve">gyvenančio </w:t>
      </w:r>
      <w:r w:rsidR="005331DF">
        <w:t>Darbo g. 17</w:t>
      </w:r>
      <w:r w:rsidR="00ED3173">
        <w:t>,</w:t>
      </w:r>
      <w:r w:rsidR="005331DF">
        <w:t xml:space="preserve"> Molėtuose, </w:t>
      </w:r>
      <w:r>
        <w:rPr>
          <w:color w:val="000000"/>
          <w:spacing w:val="3"/>
          <w:lang w:val="lt-LT"/>
        </w:rPr>
        <w:t xml:space="preserve">prašymas </w:t>
      </w:r>
      <w:r w:rsidR="005331DF">
        <w:rPr>
          <w:color w:val="000000"/>
          <w:spacing w:val="3"/>
          <w:lang w:val="lt-LT"/>
        </w:rPr>
        <w:t>d</w:t>
      </w:r>
      <w:r>
        <w:rPr>
          <w:color w:val="000000"/>
          <w:spacing w:val="3"/>
          <w:lang w:val="lt-LT"/>
        </w:rPr>
        <w:t>ėl žemės mokesčio lengvatos suteikimo</w:t>
      </w:r>
      <w:r w:rsidR="008F6537">
        <w:rPr>
          <w:color w:val="000000"/>
          <w:spacing w:val="3"/>
          <w:lang w:val="lt-LT"/>
        </w:rPr>
        <w:t>.</w:t>
      </w:r>
      <w:r w:rsidR="002B201E">
        <w:rPr>
          <w:color w:val="000000"/>
          <w:spacing w:val="3"/>
          <w:lang w:val="lt-LT"/>
        </w:rPr>
        <w:t xml:space="preserve"> </w:t>
      </w:r>
    </w:p>
    <w:p w14:paraId="6B5C6309" w14:textId="0D8F6353" w:rsidR="00F67F87" w:rsidRDefault="00F67F87" w:rsidP="00014D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color w:val="000000"/>
          <w:spacing w:val="3"/>
          <w:lang w:val="lt-LT"/>
        </w:rPr>
        <w:t xml:space="preserve">2020 m. lapkričio 5 d. </w:t>
      </w:r>
      <w:r w:rsidRPr="00F67F87">
        <w:rPr>
          <w:color w:val="000000"/>
          <w:spacing w:val="3"/>
          <w:lang w:val="lt-LT"/>
        </w:rPr>
        <w:t xml:space="preserve">Petras Mazūra </w:t>
      </w:r>
      <w:r>
        <w:rPr>
          <w:color w:val="000000"/>
          <w:spacing w:val="3"/>
          <w:lang w:val="lt-LT"/>
        </w:rPr>
        <w:t>kreipėsi</w:t>
      </w:r>
      <w:r w:rsidRPr="00F67F87">
        <w:rPr>
          <w:color w:val="000000"/>
          <w:spacing w:val="3"/>
          <w:lang w:val="lt-LT"/>
        </w:rPr>
        <w:t xml:space="preserve"> į Molėtų rajono savivaldybės administraciją</w:t>
      </w:r>
      <w:r>
        <w:rPr>
          <w:color w:val="000000"/>
          <w:spacing w:val="3"/>
          <w:lang w:val="lt-LT"/>
        </w:rPr>
        <w:t xml:space="preserve"> dėl žemės mokesčio sumažinimo. Administracijos siūlymu ir 2020 m. gruodžio 17 d. Molėtų raono savivaldybės tarybos sprendimu Nr. B1-306 „Dėl Petro Mazūros prašymo atleisti nuo žemės mokesčio“, Petras Mazūra nebuvo atleistas nuo žemės mokesčio. </w:t>
      </w:r>
    </w:p>
    <w:p w14:paraId="30BBB580" w14:textId="265C6B5E" w:rsidR="00241CBC" w:rsidRDefault="00241CBC" w:rsidP="00014D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color w:val="000000"/>
          <w:spacing w:val="3"/>
          <w:lang w:val="lt-LT"/>
        </w:rPr>
        <w:t xml:space="preserve">2023 m. vasario 9 d. (registracija B19-85) </w:t>
      </w:r>
      <w:r w:rsidRPr="00241CBC">
        <w:rPr>
          <w:color w:val="000000"/>
          <w:spacing w:val="3"/>
          <w:lang w:val="lt-LT"/>
        </w:rPr>
        <w:t>Petras Mazūra kreipėsi į Molėtų rajono savivaldybės administraciją</w:t>
      </w:r>
      <w:r>
        <w:rPr>
          <w:color w:val="000000"/>
          <w:spacing w:val="3"/>
          <w:lang w:val="lt-LT"/>
        </w:rPr>
        <w:t xml:space="preserve"> dėl Molėtų miesto ir Ažubalių kaimo teritorių ribų pakeitimo. </w:t>
      </w:r>
      <w:r w:rsidRPr="00241CBC">
        <w:rPr>
          <w:color w:val="000000"/>
          <w:spacing w:val="3"/>
          <w:lang w:val="lt-LT"/>
        </w:rPr>
        <w:t>Molėtų rajono savivaldybės administracij</w:t>
      </w:r>
      <w:r>
        <w:rPr>
          <w:color w:val="000000"/>
          <w:spacing w:val="3"/>
          <w:lang w:val="lt-LT"/>
        </w:rPr>
        <w:t xml:space="preserve">a pateikė atsakymą (2023 m. vasario 23 d. raštas Nr. B22-504), kad administracija neprieštaraua tokiam gyvenamųjų vietovių ribų pakeitimui, tačiau ribų keitimas yra ilgas procesas, kurio metu turi būti atliekami tam tikri privalomi veiksmai. Tokio plano parengimas, suderinimas, tvirtinimas gali užtrukti 18-24 mėnesius. </w:t>
      </w:r>
    </w:p>
    <w:p w14:paraId="6D63E3BC" w14:textId="248E4EEF" w:rsidR="00FD7C24" w:rsidRDefault="00F67F87" w:rsidP="005015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color w:val="000000"/>
          <w:spacing w:val="3"/>
          <w:lang w:val="lt-LT"/>
        </w:rPr>
        <w:t>Petras Mazūra</w:t>
      </w:r>
      <w:r w:rsidR="00241CBC">
        <w:rPr>
          <w:color w:val="000000"/>
          <w:spacing w:val="3"/>
          <w:lang w:val="lt-LT"/>
        </w:rPr>
        <w:t>,</w:t>
      </w:r>
      <w:r>
        <w:rPr>
          <w:color w:val="000000"/>
          <w:spacing w:val="3"/>
          <w:lang w:val="lt-LT"/>
        </w:rPr>
        <w:t xml:space="preserve"> </w:t>
      </w:r>
      <w:r w:rsidR="00241CBC">
        <w:rPr>
          <w:color w:val="000000"/>
          <w:spacing w:val="3"/>
          <w:lang w:val="lt-LT"/>
        </w:rPr>
        <w:t>įvertinęs situaciją</w:t>
      </w:r>
      <w:r w:rsidR="005015A7">
        <w:rPr>
          <w:color w:val="000000"/>
          <w:spacing w:val="3"/>
          <w:lang w:val="lt-LT"/>
        </w:rPr>
        <w:t>,</w:t>
      </w:r>
      <w:r w:rsidR="00241CBC">
        <w:rPr>
          <w:color w:val="000000"/>
          <w:spacing w:val="3"/>
          <w:lang w:val="lt-LT"/>
        </w:rPr>
        <w:t xml:space="preserve"> 2023 m. kovo 7 d. </w:t>
      </w:r>
      <w:r w:rsidR="001B62F9">
        <w:rPr>
          <w:color w:val="000000"/>
          <w:spacing w:val="3"/>
          <w:lang w:val="lt-LT"/>
        </w:rPr>
        <w:t xml:space="preserve">dar kartą </w:t>
      </w:r>
      <w:r w:rsidR="00241CBC">
        <w:rPr>
          <w:color w:val="000000"/>
          <w:spacing w:val="3"/>
          <w:lang w:val="lt-LT"/>
        </w:rPr>
        <w:t>kreip</w:t>
      </w:r>
      <w:r w:rsidR="001B62F9">
        <w:rPr>
          <w:color w:val="000000"/>
          <w:spacing w:val="3"/>
          <w:lang w:val="lt-LT"/>
        </w:rPr>
        <w:t>ė</w:t>
      </w:r>
      <w:r w:rsidR="00241CBC">
        <w:rPr>
          <w:color w:val="000000"/>
          <w:spacing w:val="3"/>
          <w:lang w:val="lt-LT"/>
        </w:rPr>
        <w:t xml:space="preserve">si </w:t>
      </w:r>
      <w:r>
        <w:rPr>
          <w:color w:val="000000"/>
          <w:spacing w:val="3"/>
          <w:lang w:val="lt-LT"/>
        </w:rPr>
        <w:t xml:space="preserve">į Molėtų rajono savivaldybės administraciją </w:t>
      </w:r>
      <w:r w:rsidR="00241CBC">
        <w:rPr>
          <w:color w:val="000000"/>
          <w:spacing w:val="3"/>
          <w:lang w:val="lt-LT"/>
        </w:rPr>
        <w:t xml:space="preserve">prašydamas </w:t>
      </w:r>
      <w:r w:rsidR="005015A7">
        <w:rPr>
          <w:color w:val="000000"/>
          <w:spacing w:val="3"/>
          <w:lang w:val="lt-LT"/>
        </w:rPr>
        <w:t xml:space="preserve">kol bus pakoreguotos miesto ribos, </w:t>
      </w:r>
      <w:r w:rsidR="00241CBC">
        <w:rPr>
          <w:color w:val="000000"/>
          <w:spacing w:val="3"/>
          <w:lang w:val="lt-LT"/>
        </w:rPr>
        <w:t xml:space="preserve">sumažinti žemės mokestį ir palikti jį tokį, koks buvo iki </w:t>
      </w:r>
      <w:r w:rsidR="005015A7">
        <w:rPr>
          <w:color w:val="000000"/>
          <w:spacing w:val="3"/>
          <w:lang w:val="lt-LT"/>
        </w:rPr>
        <w:t xml:space="preserve">Ažubalių k. </w:t>
      </w:r>
      <w:r w:rsidR="00241CBC">
        <w:rPr>
          <w:color w:val="000000"/>
          <w:spacing w:val="3"/>
          <w:lang w:val="lt-LT"/>
        </w:rPr>
        <w:t xml:space="preserve">prijungimo </w:t>
      </w:r>
      <w:r w:rsidR="005015A7">
        <w:rPr>
          <w:color w:val="000000"/>
          <w:spacing w:val="3"/>
          <w:lang w:val="lt-LT"/>
        </w:rPr>
        <w:t xml:space="preserve">prie miesto dienos. </w:t>
      </w:r>
    </w:p>
    <w:p w14:paraId="1D29A489" w14:textId="3F397C5B" w:rsidR="00014D41" w:rsidRDefault="008F6537" w:rsidP="00014D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sidRPr="008F6537">
        <w:rPr>
          <w:color w:val="000000"/>
          <w:spacing w:val="3"/>
          <w:lang w:val="lt-LT"/>
        </w:rPr>
        <w:t xml:space="preserve"> </w:t>
      </w:r>
      <w:r w:rsidR="00C2089F">
        <w:rPr>
          <w:color w:val="000000"/>
          <w:spacing w:val="3"/>
          <w:lang w:val="lt-LT"/>
        </w:rPr>
        <w:t>S</w:t>
      </w:r>
      <w:r w:rsidR="002B201E">
        <w:rPr>
          <w:color w:val="000000"/>
          <w:spacing w:val="3"/>
          <w:lang w:val="lt-LT"/>
        </w:rPr>
        <w:t xml:space="preserve">avivaldybės administracija apsvarsčiusi </w:t>
      </w:r>
      <w:r w:rsidR="005331DF">
        <w:rPr>
          <w:color w:val="000000"/>
          <w:spacing w:val="3"/>
          <w:lang w:val="lt-LT"/>
        </w:rPr>
        <w:t>Petro Mazūros</w:t>
      </w:r>
      <w:r w:rsidR="002B201E">
        <w:rPr>
          <w:color w:val="000000"/>
          <w:spacing w:val="3"/>
          <w:lang w:val="lt-LT"/>
        </w:rPr>
        <w:t xml:space="preserve"> prašymą, </w:t>
      </w:r>
      <w:r w:rsidR="005015A7">
        <w:rPr>
          <w:color w:val="000000"/>
          <w:spacing w:val="3"/>
          <w:lang w:val="lt-LT"/>
        </w:rPr>
        <w:t>siūlo tarybai atleisti Petrą Mazūrą nuo žemės mokesčio už 2023 metus 100 procentų</w:t>
      </w:r>
      <w:r w:rsidR="00681259">
        <w:rPr>
          <w:color w:val="000000"/>
          <w:spacing w:val="3"/>
          <w:lang w:val="lt-LT"/>
        </w:rPr>
        <w:t xml:space="preserve"> už žemės sklypą, </w:t>
      </w:r>
      <w:r w:rsidR="00681259" w:rsidRPr="00681259">
        <w:rPr>
          <w:color w:val="000000"/>
          <w:spacing w:val="3"/>
          <w:lang w:val="lt-LT"/>
        </w:rPr>
        <w:t>esantį adresu: Molėtai,  unikalus Nr. 6237-0002-0034, 2,8126 ha (priskaičiuota mokesčių suma už 2022 metus yra 52 Eur).</w:t>
      </w:r>
    </w:p>
    <w:p w14:paraId="6D62F7A0" w14:textId="37081520" w:rsidR="005015A7" w:rsidRDefault="005015A7" w:rsidP="005015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r>
        <w:rPr>
          <w:color w:val="000000"/>
          <w:spacing w:val="3"/>
          <w:lang w:val="lt-LT"/>
        </w:rPr>
        <w:t>Lentelėje pateikiama informacija apie Petro Mazūros žemės sklypus ir priskaičiuotus žemės mokesčius:</w:t>
      </w:r>
    </w:p>
    <w:p w14:paraId="4C1F34C8" w14:textId="6438B36C" w:rsidR="001B62F9" w:rsidRDefault="001B62F9" w:rsidP="005015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p>
    <w:p w14:paraId="6E481D1C" w14:textId="77777777" w:rsidR="001B62F9" w:rsidRDefault="001B62F9" w:rsidP="005015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color w:val="000000"/>
          <w:spacing w:val="3"/>
          <w:lang w:val="lt-LT"/>
        </w:rPr>
      </w:pPr>
    </w:p>
    <w:tbl>
      <w:tblPr>
        <w:tblW w:w="0" w:type="auto"/>
        <w:tblLook w:val="04A0" w:firstRow="1" w:lastRow="0" w:firstColumn="1" w:lastColumn="0" w:noHBand="0" w:noVBand="1"/>
      </w:tblPr>
      <w:tblGrid>
        <w:gridCol w:w="704"/>
        <w:gridCol w:w="779"/>
        <w:gridCol w:w="1245"/>
        <w:gridCol w:w="914"/>
        <w:gridCol w:w="1266"/>
        <w:gridCol w:w="1277"/>
        <w:gridCol w:w="890"/>
        <w:gridCol w:w="907"/>
        <w:gridCol w:w="1079"/>
      </w:tblGrid>
      <w:tr w:rsidR="005015A7" w:rsidRPr="008F6537" w14:paraId="09E50AFB" w14:textId="77777777" w:rsidTr="00771402">
        <w:trPr>
          <w:trHeight w:val="1485"/>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C2A020" w14:textId="77777777" w:rsidR="005015A7" w:rsidRPr="008F6537" w:rsidRDefault="005015A7" w:rsidP="00771402">
            <w:pPr>
              <w:jc w:val="center"/>
              <w:rPr>
                <w:color w:val="000000"/>
                <w:sz w:val="22"/>
                <w:szCs w:val="22"/>
                <w:lang w:val="lt-LT" w:eastAsia="lt-LT"/>
              </w:rPr>
            </w:pPr>
            <w:r w:rsidRPr="008F6537">
              <w:rPr>
                <w:color w:val="000000"/>
                <w:sz w:val="22"/>
                <w:szCs w:val="22"/>
                <w:lang w:val="lt-LT" w:eastAsia="lt-LT"/>
              </w:rPr>
              <w:lastRenderedPageBreak/>
              <w:t xml:space="preserve">Eil. </w:t>
            </w:r>
            <w:r w:rsidRPr="008F6537">
              <w:rPr>
                <w:color w:val="000000"/>
                <w:sz w:val="22"/>
                <w:szCs w:val="22"/>
                <w:lang w:val="lt-LT" w:eastAsia="lt-LT"/>
              </w:rPr>
              <w:br/>
              <w:t xml:space="preserve">Nr.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2D85ADCA" w14:textId="77777777" w:rsidR="005015A7" w:rsidRPr="008F6537" w:rsidRDefault="005015A7" w:rsidP="00771402">
            <w:pPr>
              <w:jc w:val="center"/>
              <w:rPr>
                <w:color w:val="000000"/>
                <w:sz w:val="22"/>
                <w:szCs w:val="22"/>
                <w:lang w:val="lt-LT" w:eastAsia="lt-LT"/>
              </w:rPr>
            </w:pPr>
            <w:r w:rsidRPr="008F6537">
              <w:rPr>
                <w:color w:val="000000"/>
                <w:sz w:val="22"/>
                <w:szCs w:val="22"/>
                <w:lang w:val="lt-LT" w:eastAsia="lt-LT"/>
              </w:rPr>
              <w:t>Uni</w:t>
            </w:r>
            <w:r>
              <w:rPr>
                <w:color w:val="000000"/>
                <w:sz w:val="22"/>
                <w:szCs w:val="22"/>
                <w:lang w:val="lt-LT" w:eastAsia="lt-LT"/>
              </w:rPr>
              <w:t>-</w:t>
            </w:r>
            <w:r w:rsidRPr="008F6537">
              <w:rPr>
                <w:color w:val="000000"/>
                <w:sz w:val="22"/>
                <w:szCs w:val="22"/>
                <w:lang w:val="lt-LT" w:eastAsia="lt-LT"/>
              </w:rPr>
              <w:t>kalus nume</w:t>
            </w:r>
            <w:r>
              <w:rPr>
                <w:color w:val="000000"/>
                <w:sz w:val="22"/>
                <w:szCs w:val="22"/>
                <w:lang w:val="lt-LT" w:eastAsia="lt-LT"/>
              </w:rPr>
              <w:t>-</w:t>
            </w:r>
            <w:r w:rsidRPr="008F6537">
              <w:rPr>
                <w:color w:val="000000"/>
                <w:sz w:val="22"/>
                <w:szCs w:val="22"/>
                <w:lang w:val="lt-LT" w:eastAsia="lt-LT"/>
              </w:rPr>
              <w:t>ris</w:t>
            </w:r>
          </w:p>
        </w:tc>
        <w:tc>
          <w:tcPr>
            <w:tcW w:w="1245" w:type="dxa"/>
            <w:tcBorders>
              <w:top w:val="single" w:sz="4" w:space="0" w:color="auto"/>
              <w:left w:val="nil"/>
              <w:bottom w:val="single" w:sz="4" w:space="0" w:color="auto"/>
              <w:right w:val="single" w:sz="4" w:space="0" w:color="auto"/>
            </w:tcBorders>
            <w:shd w:val="clear" w:color="000000" w:fill="FFFFFF"/>
            <w:noWrap/>
            <w:vAlign w:val="bottom"/>
            <w:hideMark/>
          </w:tcPr>
          <w:p w14:paraId="7C68E0C4" w14:textId="77777777" w:rsidR="005015A7" w:rsidRPr="008F6537" w:rsidRDefault="005015A7" w:rsidP="00771402">
            <w:pPr>
              <w:jc w:val="center"/>
              <w:rPr>
                <w:color w:val="000000"/>
                <w:sz w:val="22"/>
                <w:szCs w:val="22"/>
                <w:lang w:val="lt-LT" w:eastAsia="lt-LT"/>
              </w:rPr>
            </w:pPr>
            <w:r w:rsidRPr="008F6537">
              <w:rPr>
                <w:color w:val="000000"/>
                <w:sz w:val="22"/>
                <w:szCs w:val="22"/>
                <w:lang w:val="lt-LT" w:eastAsia="lt-LT"/>
              </w:rPr>
              <w:t>Adresas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E83BCDB" w14:textId="77777777" w:rsidR="005015A7" w:rsidRPr="008F6537" w:rsidRDefault="005015A7" w:rsidP="00771402">
            <w:pPr>
              <w:jc w:val="center"/>
              <w:rPr>
                <w:color w:val="000000"/>
                <w:sz w:val="22"/>
                <w:szCs w:val="22"/>
                <w:lang w:val="lt-LT" w:eastAsia="lt-LT"/>
              </w:rPr>
            </w:pPr>
            <w:r w:rsidRPr="008F6537">
              <w:rPr>
                <w:color w:val="000000"/>
                <w:sz w:val="22"/>
                <w:szCs w:val="22"/>
                <w:lang w:val="lt-LT" w:eastAsia="lt-LT"/>
              </w:rPr>
              <w:t xml:space="preserve">Sklypų plotas </w:t>
            </w:r>
            <w:r w:rsidRPr="008F6537">
              <w:rPr>
                <w:color w:val="000000"/>
                <w:sz w:val="22"/>
                <w:szCs w:val="22"/>
                <w:lang w:val="lt-LT" w:eastAsia="lt-LT"/>
              </w:rPr>
              <w:br/>
              <w:t>(pagal NTR duome</w:t>
            </w:r>
            <w:r>
              <w:rPr>
                <w:color w:val="000000"/>
                <w:sz w:val="22"/>
                <w:szCs w:val="22"/>
                <w:lang w:val="lt-LT" w:eastAsia="lt-LT"/>
              </w:rPr>
              <w:t>-</w:t>
            </w:r>
            <w:r w:rsidRPr="008F6537">
              <w:rPr>
                <w:color w:val="000000"/>
                <w:sz w:val="22"/>
                <w:szCs w:val="22"/>
                <w:lang w:val="lt-LT" w:eastAsia="lt-LT"/>
              </w:rPr>
              <w:t>nis)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7EF10EEC" w14:textId="77777777" w:rsidR="005015A7" w:rsidRPr="008F6537" w:rsidRDefault="005015A7" w:rsidP="00771402">
            <w:pPr>
              <w:jc w:val="center"/>
              <w:rPr>
                <w:color w:val="000000"/>
                <w:sz w:val="22"/>
                <w:szCs w:val="22"/>
                <w:lang w:val="lt-LT" w:eastAsia="lt-LT"/>
              </w:rPr>
            </w:pPr>
            <w:r w:rsidRPr="008F6537">
              <w:rPr>
                <w:color w:val="000000"/>
                <w:sz w:val="22"/>
                <w:szCs w:val="22"/>
                <w:lang w:val="lt-LT" w:eastAsia="lt-LT"/>
              </w:rPr>
              <w:t>Apmokes-</w:t>
            </w:r>
            <w:r w:rsidRPr="008F6537">
              <w:rPr>
                <w:color w:val="000000"/>
                <w:sz w:val="22"/>
                <w:szCs w:val="22"/>
                <w:lang w:val="lt-LT" w:eastAsia="lt-LT"/>
              </w:rPr>
              <w:br/>
              <w:t xml:space="preserve">tinamoji </w:t>
            </w:r>
            <w:r w:rsidRPr="008F6537">
              <w:rPr>
                <w:color w:val="000000"/>
                <w:sz w:val="22"/>
                <w:szCs w:val="22"/>
                <w:lang w:val="lt-LT" w:eastAsia="lt-LT"/>
              </w:rPr>
              <w:br/>
              <w:t>vertė</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14:paraId="00D66D1F" w14:textId="77777777" w:rsidR="005015A7" w:rsidRPr="008F6537" w:rsidRDefault="005015A7" w:rsidP="00771402">
            <w:pPr>
              <w:jc w:val="center"/>
              <w:rPr>
                <w:color w:val="000000"/>
                <w:sz w:val="22"/>
                <w:szCs w:val="22"/>
                <w:lang w:val="lt-LT" w:eastAsia="lt-LT"/>
              </w:rPr>
            </w:pPr>
            <w:r w:rsidRPr="008F6537">
              <w:rPr>
                <w:color w:val="000000"/>
                <w:sz w:val="22"/>
                <w:szCs w:val="22"/>
                <w:lang w:val="lt-LT" w:eastAsia="lt-LT"/>
              </w:rPr>
              <w:t>Apmokes</w:t>
            </w:r>
            <w:r>
              <w:rPr>
                <w:color w:val="000000"/>
                <w:sz w:val="22"/>
                <w:szCs w:val="22"/>
                <w:lang w:val="lt-LT" w:eastAsia="lt-LT"/>
              </w:rPr>
              <w:t>-</w:t>
            </w:r>
            <w:r w:rsidRPr="008F6537">
              <w:rPr>
                <w:color w:val="000000"/>
                <w:sz w:val="22"/>
                <w:szCs w:val="22"/>
                <w:lang w:val="lt-LT" w:eastAsia="lt-LT"/>
              </w:rPr>
              <w:t>tina-</w:t>
            </w:r>
            <w:r w:rsidRPr="008F6537">
              <w:rPr>
                <w:color w:val="000000"/>
                <w:sz w:val="22"/>
                <w:szCs w:val="22"/>
                <w:lang w:val="lt-LT" w:eastAsia="lt-LT"/>
              </w:rPr>
              <w:br/>
              <w:t>moji vertė po pritaikyto koeficiento 0,35 (ŽMĮ 9 str.4 d.)</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3D24FBA1" w14:textId="77777777" w:rsidR="005015A7" w:rsidRPr="008F6537" w:rsidRDefault="005015A7" w:rsidP="00771402">
            <w:pPr>
              <w:jc w:val="center"/>
              <w:rPr>
                <w:color w:val="000000"/>
                <w:sz w:val="22"/>
                <w:szCs w:val="22"/>
                <w:lang w:val="lt-LT" w:eastAsia="lt-LT"/>
              </w:rPr>
            </w:pPr>
            <w:r w:rsidRPr="008F6537">
              <w:rPr>
                <w:color w:val="000000"/>
                <w:sz w:val="22"/>
                <w:szCs w:val="22"/>
                <w:lang w:val="lt-LT" w:eastAsia="lt-LT"/>
              </w:rPr>
              <w:t>Žemės mokes</w:t>
            </w:r>
            <w:r>
              <w:rPr>
                <w:color w:val="000000"/>
                <w:sz w:val="22"/>
                <w:szCs w:val="22"/>
                <w:lang w:val="lt-LT" w:eastAsia="lt-LT"/>
              </w:rPr>
              <w:t>-</w:t>
            </w:r>
            <w:r w:rsidRPr="008F6537">
              <w:rPr>
                <w:color w:val="000000"/>
                <w:sz w:val="22"/>
                <w:szCs w:val="22"/>
                <w:lang w:val="lt-LT" w:eastAsia="lt-LT"/>
              </w:rPr>
              <w:t>čio tarifas</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ED62043" w14:textId="77777777" w:rsidR="005015A7" w:rsidRPr="008F6537" w:rsidRDefault="005015A7" w:rsidP="00771402">
            <w:pPr>
              <w:jc w:val="center"/>
              <w:rPr>
                <w:color w:val="000000"/>
                <w:sz w:val="22"/>
                <w:szCs w:val="22"/>
                <w:lang w:val="lt-LT" w:eastAsia="lt-LT"/>
              </w:rPr>
            </w:pPr>
            <w:r w:rsidRPr="008F6537">
              <w:rPr>
                <w:color w:val="000000"/>
                <w:sz w:val="22"/>
                <w:szCs w:val="22"/>
                <w:lang w:val="lt-LT" w:eastAsia="lt-LT"/>
              </w:rPr>
              <w:t>Taiko</w:t>
            </w:r>
            <w:r>
              <w:rPr>
                <w:color w:val="000000"/>
                <w:sz w:val="22"/>
                <w:szCs w:val="22"/>
                <w:lang w:val="lt-LT" w:eastAsia="lt-LT"/>
              </w:rPr>
              <w:t>-</w:t>
            </w:r>
            <w:r w:rsidRPr="008F6537">
              <w:rPr>
                <w:color w:val="000000"/>
                <w:sz w:val="22"/>
                <w:szCs w:val="22"/>
                <w:lang w:val="lt-LT" w:eastAsia="lt-LT"/>
              </w:rPr>
              <w:t>mos lengva</w:t>
            </w:r>
            <w:r>
              <w:rPr>
                <w:color w:val="000000"/>
                <w:sz w:val="22"/>
                <w:szCs w:val="22"/>
                <w:lang w:val="lt-LT" w:eastAsia="lt-LT"/>
              </w:rPr>
              <w:t>-</w:t>
            </w:r>
            <w:r w:rsidRPr="008F6537">
              <w:rPr>
                <w:color w:val="000000"/>
                <w:sz w:val="22"/>
                <w:szCs w:val="22"/>
                <w:lang w:val="lt-LT" w:eastAsia="lt-LT"/>
              </w:rPr>
              <w:t>tos vertė</w:t>
            </w:r>
            <w:r w:rsidRPr="008F6537">
              <w:rPr>
                <w:color w:val="000000"/>
                <w:sz w:val="22"/>
                <w:szCs w:val="22"/>
                <w:lang w:val="lt-LT" w:eastAsia="lt-LT"/>
              </w:rPr>
              <w:br/>
              <w:t xml:space="preserve"> (ŽMĮ 8 str.)</w:t>
            </w:r>
            <w:r w:rsidRPr="008F6537">
              <w:rPr>
                <w:color w:val="000000"/>
                <w:sz w:val="22"/>
                <w:szCs w:val="22"/>
                <w:lang w:val="lt-LT" w:eastAsia="lt-LT"/>
              </w:rPr>
              <w:br/>
              <w:t>(2 ha)</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7A0884E" w14:textId="77777777" w:rsidR="005015A7" w:rsidRDefault="005015A7" w:rsidP="00771402">
            <w:pPr>
              <w:jc w:val="center"/>
              <w:rPr>
                <w:color w:val="000000"/>
                <w:sz w:val="22"/>
                <w:szCs w:val="22"/>
                <w:lang w:val="lt-LT" w:eastAsia="lt-LT"/>
              </w:rPr>
            </w:pPr>
            <w:r w:rsidRPr="008F6537">
              <w:rPr>
                <w:color w:val="000000"/>
                <w:sz w:val="22"/>
                <w:szCs w:val="22"/>
                <w:lang w:val="lt-LT" w:eastAsia="lt-LT"/>
              </w:rPr>
              <w:t>Apskai-</w:t>
            </w:r>
            <w:r w:rsidRPr="008F6537">
              <w:rPr>
                <w:color w:val="000000"/>
                <w:sz w:val="22"/>
                <w:szCs w:val="22"/>
                <w:lang w:val="lt-LT" w:eastAsia="lt-LT"/>
              </w:rPr>
              <w:br/>
              <w:t xml:space="preserve">čiuota mokesčio suma </w:t>
            </w:r>
          </w:p>
          <w:p w14:paraId="3499C345" w14:textId="77777777" w:rsidR="005015A7" w:rsidRPr="008F6537" w:rsidRDefault="005015A7" w:rsidP="00771402">
            <w:pPr>
              <w:jc w:val="center"/>
              <w:rPr>
                <w:color w:val="000000"/>
                <w:sz w:val="22"/>
                <w:szCs w:val="22"/>
                <w:lang w:val="lt-LT" w:eastAsia="lt-LT"/>
              </w:rPr>
            </w:pPr>
            <w:r w:rsidRPr="008F6537">
              <w:rPr>
                <w:color w:val="000000"/>
                <w:sz w:val="22"/>
                <w:szCs w:val="22"/>
                <w:lang w:val="lt-LT" w:eastAsia="lt-LT"/>
              </w:rPr>
              <w:t>iš viso:</w:t>
            </w:r>
          </w:p>
        </w:tc>
      </w:tr>
      <w:tr w:rsidR="005015A7" w:rsidRPr="008F6537" w14:paraId="2AD39065" w14:textId="77777777" w:rsidTr="00771402">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E2FBA7" w14:textId="77777777" w:rsidR="005015A7" w:rsidRPr="008F6537" w:rsidRDefault="005015A7" w:rsidP="00771402">
            <w:pPr>
              <w:rPr>
                <w:b/>
                <w:bCs/>
                <w:color w:val="000000"/>
                <w:sz w:val="22"/>
                <w:szCs w:val="22"/>
                <w:lang w:val="lt-LT" w:eastAsia="lt-LT"/>
              </w:rPr>
            </w:pPr>
            <w:r w:rsidRPr="008F6537">
              <w:rPr>
                <w:b/>
                <w:bCs/>
                <w:color w:val="000000"/>
                <w:sz w:val="22"/>
                <w:szCs w:val="22"/>
                <w:lang w:val="lt-LT" w:eastAsia="lt-LT"/>
              </w:rPr>
              <w:t xml:space="preserve">1. </w:t>
            </w:r>
          </w:p>
        </w:tc>
        <w:tc>
          <w:tcPr>
            <w:tcW w:w="20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DCFF8C" w14:textId="77777777" w:rsidR="005015A7" w:rsidRPr="008F6537" w:rsidRDefault="005015A7" w:rsidP="00771402">
            <w:pPr>
              <w:rPr>
                <w:b/>
                <w:bCs/>
                <w:color w:val="000000"/>
                <w:sz w:val="22"/>
                <w:szCs w:val="22"/>
                <w:lang w:val="lt-LT" w:eastAsia="lt-LT"/>
              </w:rPr>
            </w:pPr>
            <w:r w:rsidRPr="008F6537">
              <w:rPr>
                <w:b/>
                <w:bCs/>
                <w:color w:val="000000"/>
                <w:sz w:val="22"/>
                <w:szCs w:val="22"/>
                <w:lang w:val="lt-LT" w:eastAsia="lt-LT"/>
              </w:rPr>
              <w:t xml:space="preserve">Žemės mokestis </w:t>
            </w:r>
          </w:p>
        </w:tc>
        <w:tc>
          <w:tcPr>
            <w:tcW w:w="0" w:type="auto"/>
            <w:tcBorders>
              <w:top w:val="nil"/>
              <w:left w:val="nil"/>
              <w:bottom w:val="single" w:sz="4" w:space="0" w:color="auto"/>
              <w:right w:val="single" w:sz="4" w:space="0" w:color="auto"/>
            </w:tcBorders>
            <w:shd w:val="clear" w:color="auto" w:fill="auto"/>
            <w:noWrap/>
            <w:vAlign w:val="bottom"/>
            <w:hideMark/>
          </w:tcPr>
          <w:p w14:paraId="61447B71" w14:textId="77777777" w:rsidR="005015A7" w:rsidRPr="008F6537" w:rsidRDefault="005015A7" w:rsidP="00771402">
            <w:pPr>
              <w:rPr>
                <w:b/>
                <w:bCs/>
                <w:color w:val="000000"/>
                <w:sz w:val="22"/>
                <w:szCs w:val="22"/>
                <w:lang w:val="lt-LT" w:eastAsia="lt-LT"/>
              </w:rPr>
            </w:pPr>
            <w:r w:rsidRPr="008F6537">
              <w:rPr>
                <w:b/>
                <w:bCs/>
                <w:color w:val="000000"/>
                <w:sz w:val="22"/>
                <w:szCs w:val="22"/>
                <w:lang w:val="lt-LT" w:eastAsia="lt-LT"/>
              </w:rPr>
              <w:t> </w:t>
            </w:r>
          </w:p>
        </w:tc>
        <w:tc>
          <w:tcPr>
            <w:tcW w:w="1266" w:type="dxa"/>
            <w:tcBorders>
              <w:top w:val="nil"/>
              <w:left w:val="nil"/>
              <w:bottom w:val="single" w:sz="4" w:space="0" w:color="auto"/>
              <w:right w:val="single" w:sz="4" w:space="0" w:color="auto"/>
            </w:tcBorders>
            <w:shd w:val="clear" w:color="auto" w:fill="auto"/>
            <w:noWrap/>
            <w:vAlign w:val="bottom"/>
            <w:hideMark/>
          </w:tcPr>
          <w:p w14:paraId="1B40993C" w14:textId="77777777" w:rsidR="005015A7" w:rsidRPr="008F6537" w:rsidRDefault="005015A7" w:rsidP="00771402">
            <w:pPr>
              <w:rPr>
                <w:b/>
                <w:bCs/>
                <w:color w:val="000000"/>
                <w:sz w:val="22"/>
                <w:szCs w:val="22"/>
                <w:lang w:val="lt-LT" w:eastAsia="lt-LT"/>
              </w:rPr>
            </w:pPr>
            <w:r w:rsidRPr="008F6537">
              <w:rPr>
                <w:b/>
                <w:bCs/>
                <w:color w:val="000000"/>
                <w:sz w:val="22"/>
                <w:szCs w:val="22"/>
                <w:lang w:val="lt-LT" w:eastAsia="lt-LT"/>
              </w:rPr>
              <w:t> </w:t>
            </w:r>
          </w:p>
        </w:tc>
        <w:tc>
          <w:tcPr>
            <w:tcW w:w="1277" w:type="dxa"/>
            <w:tcBorders>
              <w:top w:val="nil"/>
              <w:left w:val="nil"/>
              <w:bottom w:val="single" w:sz="4" w:space="0" w:color="auto"/>
              <w:right w:val="single" w:sz="4" w:space="0" w:color="auto"/>
            </w:tcBorders>
            <w:shd w:val="clear" w:color="auto" w:fill="auto"/>
            <w:noWrap/>
            <w:vAlign w:val="bottom"/>
            <w:hideMark/>
          </w:tcPr>
          <w:p w14:paraId="18435DF4" w14:textId="77777777" w:rsidR="005015A7" w:rsidRPr="008F6537" w:rsidRDefault="005015A7" w:rsidP="00771402">
            <w:pPr>
              <w:rPr>
                <w:b/>
                <w:bCs/>
                <w:color w:val="000000"/>
                <w:sz w:val="22"/>
                <w:szCs w:val="22"/>
                <w:lang w:val="lt-LT" w:eastAsia="lt-LT"/>
              </w:rPr>
            </w:pPr>
            <w:r w:rsidRPr="008F6537">
              <w:rPr>
                <w:b/>
                <w:bCs/>
                <w:color w:val="000000"/>
                <w:sz w:val="22"/>
                <w:szCs w:val="22"/>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6B78143B" w14:textId="77777777" w:rsidR="005015A7" w:rsidRPr="008F6537" w:rsidRDefault="005015A7" w:rsidP="00771402">
            <w:pPr>
              <w:rPr>
                <w:b/>
                <w:bCs/>
                <w:color w:val="000000"/>
                <w:sz w:val="22"/>
                <w:szCs w:val="22"/>
                <w:lang w:val="lt-LT" w:eastAsia="lt-LT"/>
              </w:rPr>
            </w:pPr>
            <w:r w:rsidRPr="008F6537">
              <w:rPr>
                <w:b/>
                <w:bCs/>
                <w:color w:val="000000"/>
                <w:sz w:val="22"/>
                <w:szCs w:val="22"/>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78AD1D48" w14:textId="77777777" w:rsidR="005015A7" w:rsidRPr="008F6537" w:rsidRDefault="005015A7" w:rsidP="00771402">
            <w:pPr>
              <w:rPr>
                <w:b/>
                <w:bCs/>
                <w:color w:val="000000"/>
                <w:sz w:val="22"/>
                <w:szCs w:val="22"/>
                <w:lang w:val="lt-LT" w:eastAsia="lt-LT"/>
              </w:rPr>
            </w:pPr>
            <w:r w:rsidRPr="008F6537">
              <w:rPr>
                <w:b/>
                <w:bCs/>
                <w:color w:val="000000"/>
                <w:sz w:val="22"/>
                <w:szCs w:val="22"/>
                <w:lang w:val="lt-LT"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14:paraId="24494B1E" w14:textId="77777777" w:rsidR="005015A7" w:rsidRPr="008F6537" w:rsidRDefault="005015A7" w:rsidP="00771402">
            <w:pPr>
              <w:rPr>
                <w:b/>
                <w:bCs/>
                <w:color w:val="000000"/>
                <w:sz w:val="22"/>
                <w:szCs w:val="22"/>
                <w:lang w:val="lt-LT" w:eastAsia="lt-LT"/>
              </w:rPr>
            </w:pPr>
            <w:r w:rsidRPr="008F6537">
              <w:rPr>
                <w:b/>
                <w:bCs/>
                <w:color w:val="000000"/>
                <w:sz w:val="22"/>
                <w:szCs w:val="22"/>
                <w:lang w:val="lt-LT" w:eastAsia="lt-LT"/>
              </w:rPr>
              <w:t> </w:t>
            </w:r>
          </w:p>
        </w:tc>
      </w:tr>
      <w:tr w:rsidR="005015A7" w:rsidRPr="008F6537" w14:paraId="7804DBC0" w14:textId="77777777" w:rsidTr="00D95C0F">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574C02"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1.1.</w:t>
            </w:r>
          </w:p>
        </w:tc>
        <w:tc>
          <w:tcPr>
            <w:tcW w:w="779" w:type="dxa"/>
            <w:tcBorders>
              <w:top w:val="nil"/>
              <w:left w:val="nil"/>
              <w:bottom w:val="single" w:sz="4" w:space="0" w:color="auto"/>
              <w:right w:val="single" w:sz="4" w:space="0" w:color="auto"/>
            </w:tcBorders>
            <w:shd w:val="clear" w:color="000000" w:fill="FFFFFF"/>
            <w:vAlign w:val="center"/>
            <w:hideMark/>
          </w:tcPr>
          <w:p w14:paraId="5D0BAFFB"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4400-4671-6765</w:t>
            </w:r>
          </w:p>
        </w:tc>
        <w:tc>
          <w:tcPr>
            <w:tcW w:w="1245" w:type="dxa"/>
            <w:tcBorders>
              <w:top w:val="nil"/>
              <w:left w:val="nil"/>
              <w:bottom w:val="single" w:sz="4" w:space="0" w:color="auto"/>
              <w:right w:val="single" w:sz="4" w:space="0" w:color="auto"/>
            </w:tcBorders>
            <w:shd w:val="clear" w:color="000000" w:fill="FFFFFF"/>
            <w:noWrap/>
            <w:vAlign w:val="center"/>
            <w:hideMark/>
          </w:tcPr>
          <w:p w14:paraId="246B266C"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Ažubalių k. Luokesos sen. Molėtų r.</w:t>
            </w:r>
          </w:p>
        </w:tc>
        <w:tc>
          <w:tcPr>
            <w:tcW w:w="0" w:type="auto"/>
            <w:tcBorders>
              <w:top w:val="nil"/>
              <w:left w:val="nil"/>
              <w:bottom w:val="single" w:sz="4" w:space="0" w:color="auto"/>
              <w:right w:val="single" w:sz="4" w:space="0" w:color="auto"/>
            </w:tcBorders>
            <w:shd w:val="clear" w:color="auto" w:fill="auto"/>
            <w:noWrap/>
            <w:vAlign w:val="center"/>
            <w:hideMark/>
          </w:tcPr>
          <w:p w14:paraId="3DADC8D6"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6,8226</w:t>
            </w:r>
          </w:p>
        </w:tc>
        <w:tc>
          <w:tcPr>
            <w:tcW w:w="1266" w:type="dxa"/>
            <w:tcBorders>
              <w:top w:val="nil"/>
              <w:left w:val="nil"/>
              <w:bottom w:val="single" w:sz="4" w:space="0" w:color="auto"/>
              <w:right w:val="single" w:sz="4" w:space="0" w:color="auto"/>
            </w:tcBorders>
            <w:shd w:val="clear" w:color="000000" w:fill="FFFFFF"/>
            <w:vAlign w:val="center"/>
            <w:hideMark/>
          </w:tcPr>
          <w:p w14:paraId="4EFE9E25"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24700</w:t>
            </w:r>
          </w:p>
        </w:tc>
        <w:tc>
          <w:tcPr>
            <w:tcW w:w="1277" w:type="dxa"/>
            <w:tcBorders>
              <w:top w:val="nil"/>
              <w:left w:val="nil"/>
              <w:bottom w:val="single" w:sz="4" w:space="0" w:color="auto"/>
              <w:right w:val="single" w:sz="4" w:space="0" w:color="auto"/>
            </w:tcBorders>
            <w:shd w:val="clear" w:color="auto" w:fill="auto"/>
            <w:noWrap/>
            <w:vAlign w:val="center"/>
            <w:hideMark/>
          </w:tcPr>
          <w:p w14:paraId="1905DA92"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8645,00</w:t>
            </w:r>
          </w:p>
        </w:tc>
        <w:tc>
          <w:tcPr>
            <w:tcW w:w="0" w:type="auto"/>
            <w:tcBorders>
              <w:top w:val="nil"/>
              <w:left w:val="nil"/>
              <w:bottom w:val="single" w:sz="4" w:space="0" w:color="auto"/>
              <w:right w:val="single" w:sz="4" w:space="0" w:color="auto"/>
            </w:tcBorders>
            <w:shd w:val="clear" w:color="000000" w:fill="FFFFFF"/>
            <w:noWrap/>
            <w:vAlign w:val="center"/>
            <w:hideMark/>
          </w:tcPr>
          <w:p w14:paraId="109EC073" w14:textId="631D28B8" w:rsidR="005015A7" w:rsidRPr="008F6537" w:rsidRDefault="005015A7" w:rsidP="00D95C0F">
            <w:pPr>
              <w:jc w:val="center"/>
              <w:rPr>
                <w:color w:val="000000"/>
                <w:sz w:val="22"/>
                <w:szCs w:val="22"/>
                <w:lang w:val="lt-LT" w:eastAsia="lt-LT"/>
              </w:rPr>
            </w:pPr>
            <w:r w:rsidRPr="008F6537">
              <w:rPr>
                <w:color w:val="000000"/>
                <w:sz w:val="22"/>
                <w:szCs w:val="22"/>
                <w:lang w:val="lt-LT" w:eastAsia="lt-LT"/>
              </w:rPr>
              <w:t>0,</w:t>
            </w:r>
            <w:r w:rsidR="00D95C0F">
              <w:rPr>
                <w:color w:val="000000"/>
                <w:sz w:val="22"/>
                <w:szCs w:val="22"/>
                <w:lang w:val="lt-LT" w:eastAsia="lt-LT"/>
              </w:rPr>
              <w:t>9</w:t>
            </w:r>
          </w:p>
        </w:tc>
        <w:tc>
          <w:tcPr>
            <w:tcW w:w="0" w:type="auto"/>
            <w:tcBorders>
              <w:top w:val="nil"/>
              <w:left w:val="nil"/>
              <w:bottom w:val="single" w:sz="4" w:space="0" w:color="auto"/>
              <w:right w:val="single" w:sz="4" w:space="0" w:color="auto"/>
            </w:tcBorders>
            <w:shd w:val="clear" w:color="auto" w:fill="auto"/>
            <w:noWrap/>
            <w:vAlign w:val="center"/>
            <w:hideMark/>
          </w:tcPr>
          <w:p w14:paraId="3549B21A" w14:textId="48B11779" w:rsidR="005015A7" w:rsidRPr="008F6537" w:rsidRDefault="005015A7" w:rsidP="00D95C0F">
            <w:pPr>
              <w:jc w:val="center"/>
              <w:rPr>
                <w:color w:val="000000"/>
                <w:sz w:val="22"/>
                <w:szCs w:val="22"/>
                <w:lang w:val="lt-LT" w:eastAsia="lt-LT"/>
              </w:rPr>
            </w:pPr>
          </w:p>
        </w:tc>
        <w:tc>
          <w:tcPr>
            <w:tcW w:w="0" w:type="auto"/>
            <w:tcBorders>
              <w:top w:val="nil"/>
              <w:left w:val="nil"/>
              <w:bottom w:val="single" w:sz="4" w:space="0" w:color="auto"/>
              <w:right w:val="single" w:sz="4" w:space="0" w:color="auto"/>
            </w:tcBorders>
            <w:shd w:val="clear" w:color="auto" w:fill="auto"/>
            <w:noWrap/>
            <w:vAlign w:val="center"/>
            <w:hideMark/>
          </w:tcPr>
          <w:p w14:paraId="67425D5E" w14:textId="2218A1FB" w:rsidR="005015A7" w:rsidRPr="008F6537" w:rsidRDefault="00D95C0F" w:rsidP="00D95C0F">
            <w:pPr>
              <w:jc w:val="center"/>
              <w:rPr>
                <w:color w:val="000000"/>
                <w:sz w:val="22"/>
                <w:szCs w:val="22"/>
                <w:lang w:val="lt-LT" w:eastAsia="lt-LT"/>
              </w:rPr>
            </w:pPr>
            <w:r>
              <w:rPr>
                <w:color w:val="000000"/>
                <w:sz w:val="22"/>
                <w:szCs w:val="22"/>
                <w:lang w:val="lt-LT" w:eastAsia="lt-LT"/>
              </w:rPr>
              <w:t>77,81</w:t>
            </w:r>
          </w:p>
        </w:tc>
      </w:tr>
      <w:tr w:rsidR="005015A7" w:rsidRPr="008F6537" w14:paraId="4C3E1CF9" w14:textId="77777777" w:rsidTr="00D95C0F">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6F5793"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1.2.</w:t>
            </w:r>
          </w:p>
        </w:tc>
        <w:tc>
          <w:tcPr>
            <w:tcW w:w="779" w:type="dxa"/>
            <w:tcBorders>
              <w:top w:val="nil"/>
              <w:left w:val="nil"/>
              <w:bottom w:val="single" w:sz="4" w:space="0" w:color="auto"/>
              <w:right w:val="single" w:sz="4" w:space="0" w:color="auto"/>
            </w:tcBorders>
            <w:shd w:val="clear" w:color="000000" w:fill="FFFFFF"/>
            <w:vAlign w:val="center"/>
            <w:hideMark/>
          </w:tcPr>
          <w:p w14:paraId="637F81EF"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6237-0002-0026</w:t>
            </w:r>
          </w:p>
        </w:tc>
        <w:tc>
          <w:tcPr>
            <w:tcW w:w="1245" w:type="dxa"/>
            <w:tcBorders>
              <w:top w:val="nil"/>
              <w:left w:val="nil"/>
              <w:bottom w:val="single" w:sz="4" w:space="0" w:color="auto"/>
              <w:right w:val="single" w:sz="4" w:space="0" w:color="auto"/>
            </w:tcBorders>
            <w:shd w:val="clear" w:color="000000" w:fill="FFFFFF"/>
            <w:noWrap/>
            <w:vAlign w:val="center"/>
            <w:hideMark/>
          </w:tcPr>
          <w:p w14:paraId="2DA89E71"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Darbo g. 17, Molėtai (namų valda)</w:t>
            </w:r>
          </w:p>
        </w:tc>
        <w:tc>
          <w:tcPr>
            <w:tcW w:w="0" w:type="auto"/>
            <w:tcBorders>
              <w:top w:val="nil"/>
              <w:left w:val="nil"/>
              <w:bottom w:val="single" w:sz="4" w:space="0" w:color="auto"/>
              <w:right w:val="single" w:sz="4" w:space="0" w:color="auto"/>
            </w:tcBorders>
            <w:shd w:val="clear" w:color="auto" w:fill="auto"/>
            <w:noWrap/>
            <w:vAlign w:val="center"/>
            <w:hideMark/>
          </w:tcPr>
          <w:p w14:paraId="38D32F1E"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0,271</w:t>
            </w:r>
          </w:p>
        </w:tc>
        <w:tc>
          <w:tcPr>
            <w:tcW w:w="1266" w:type="dxa"/>
            <w:tcBorders>
              <w:top w:val="nil"/>
              <w:left w:val="nil"/>
              <w:bottom w:val="single" w:sz="4" w:space="0" w:color="auto"/>
              <w:right w:val="single" w:sz="4" w:space="0" w:color="auto"/>
            </w:tcBorders>
            <w:shd w:val="clear" w:color="000000" w:fill="FFFFFF"/>
            <w:vAlign w:val="center"/>
            <w:hideMark/>
          </w:tcPr>
          <w:p w14:paraId="18C3521D"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12764,77</w:t>
            </w:r>
          </w:p>
        </w:tc>
        <w:tc>
          <w:tcPr>
            <w:tcW w:w="1277" w:type="dxa"/>
            <w:tcBorders>
              <w:top w:val="nil"/>
              <w:left w:val="nil"/>
              <w:bottom w:val="single" w:sz="4" w:space="0" w:color="auto"/>
              <w:right w:val="single" w:sz="4" w:space="0" w:color="auto"/>
            </w:tcBorders>
            <w:shd w:val="clear" w:color="auto" w:fill="auto"/>
            <w:noWrap/>
            <w:vAlign w:val="center"/>
            <w:hideMark/>
          </w:tcPr>
          <w:p w14:paraId="1831EF90"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12764,77</w:t>
            </w:r>
          </w:p>
        </w:tc>
        <w:tc>
          <w:tcPr>
            <w:tcW w:w="0" w:type="auto"/>
            <w:tcBorders>
              <w:top w:val="nil"/>
              <w:left w:val="nil"/>
              <w:bottom w:val="single" w:sz="4" w:space="0" w:color="auto"/>
              <w:right w:val="single" w:sz="4" w:space="0" w:color="auto"/>
            </w:tcBorders>
            <w:shd w:val="clear" w:color="000000" w:fill="FFFFFF"/>
            <w:noWrap/>
            <w:vAlign w:val="center"/>
            <w:hideMark/>
          </w:tcPr>
          <w:p w14:paraId="4EC036A9" w14:textId="2B4D3819" w:rsidR="005015A7" w:rsidRPr="008F6537" w:rsidRDefault="005015A7" w:rsidP="00D95C0F">
            <w:pPr>
              <w:jc w:val="center"/>
              <w:rPr>
                <w:color w:val="000000"/>
                <w:sz w:val="22"/>
                <w:szCs w:val="22"/>
                <w:lang w:val="lt-LT" w:eastAsia="lt-LT"/>
              </w:rPr>
            </w:pPr>
            <w:r w:rsidRPr="008F6537">
              <w:rPr>
                <w:color w:val="000000"/>
                <w:sz w:val="22"/>
                <w:szCs w:val="22"/>
                <w:lang w:val="lt-LT" w:eastAsia="lt-LT"/>
              </w:rPr>
              <w:t>0,</w:t>
            </w:r>
            <w:r w:rsidR="00D95C0F">
              <w:rPr>
                <w:color w:val="000000"/>
                <w:sz w:val="22"/>
                <w:szCs w:val="22"/>
                <w:lang w:val="lt-LT" w:eastAsia="lt-LT"/>
              </w:rPr>
              <w:t>5</w:t>
            </w:r>
            <w:r w:rsidRPr="008F6537">
              <w:rPr>
                <w:color w:val="000000"/>
                <w:sz w:val="22"/>
                <w:szCs w:val="22"/>
                <w:lang w:val="lt-LT" w:eastAsia="lt-LT"/>
              </w:rPr>
              <w:t>0</w:t>
            </w:r>
          </w:p>
        </w:tc>
        <w:tc>
          <w:tcPr>
            <w:tcW w:w="0" w:type="auto"/>
            <w:tcBorders>
              <w:top w:val="nil"/>
              <w:left w:val="nil"/>
              <w:bottom w:val="single" w:sz="4" w:space="0" w:color="auto"/>
              <w:right w:val="single" w:sz="4" w:space="0" w:color="auto"/>
            </w:tcBorders>
            <w:shd w:val="clear" w:color="auto" w:fill="auto"/>
            <w:noWrap/>
            <w:vAlign w:val="center"/>
            <w:hideMark/>
          </w:tcPr>
          <w:p w14:paraId="3EFDD8F2" w14:textId="7C3CE582" w:rsidR="005015A7" w:rsidRPr="008F6537" w:rsidRDefault="00D95C0F" w:rsidP="00D95C0F">
            <w:pPr>
              <w:jc w:val="center"/>
              <w:rPr>
                <w:color w:val="000000"/>
                <w:sz w:val="22"/>
                <w:szCs w:val="22"/>
                <w:lang w:val="lt-LT" w:eastAsia="lt-LT"/>
              </w:rPr>
            </w:pPr>
            <w:r>
              <w:rPr>
                <w:color w:val="000000"/>
                <w:sz w:val="22"/>
                <w:szCs w:val="22"/>
                <w:lang w:val="lt-LT" w:eastAsia="lt-LT"/>
              </w:rPr>
              <w:t>23,55</w:t>
            </w:r>
          </w:p>
        </w:tc>
        <w:tc>
          <w:tcPr>
            <w:tcW w:w="0" w:type="auto"/>
            <w:tcBorders>
              <w:top w:val="nil"/>
              <w:left w:val="nil"/>
              <w:bottom w:val="single" w:sz="4" w:space="0" w:color="auto"/>
              <w:right w:val="single" w:sz="4" w:space="0" w:color="auto"/>
            </w:tcBorders>
            <w:shd w:val="clear" w:color="auto" w:fill="auto"/>
            <w:noWrap/>
            <w:vAlign w:val="center"/>
            <w:hideMark/>
          </w:tcPr>
          <w:p w14:paraId="2B7896CE" w14:textId="75FFE98D" w:rsidR="005015A7" w:rsidRPr="008F6537" w:rsidRDefault="00D95C0F" w:rsidP="00D95C0F">
            <w:pPr>
              <w:jc w:val="center"/>
              <w:rPr>
                <w:color w:val="000000"/>
                <w:sz w:val="22"/>
                <w:szCs w:val="22"/>
                <w:lang w:val="lt-LT" w:eastAsia="lt-LT"/>
              </w:rPr>
            </w:pPr>
            <w:r>
              <w:rPr>
                <w:color w:val="000000"/>
                <w:sz w:val="22"/>
                <w:szCs w:val="22"/>
                <w:lang w:val="lt-LT" w:eastAsia="lt-LT"/>
              </w:rPr>
              <w:t>40,27</w:t>
            </w:r>
          </w:p>
        </w:tc>
      </w:tr>
      <w:tr w:rsidR="005015A7" w:rsidRPr="008F6537" w14:paraId="4BF9ADB0" w14:textId="77777777" w:rsidTr="00D95C0F">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EA68E2"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1.3.</w:t>
            </w:r>
          </w:p>
        </w:tc>
        <w:tc>
          <w:tcPr>
            <w:tcW w:w="779" w:type="dxa"/>
            <w:tcBorders>
              <w:top w:val="nil"/>
              <w:left w:val="nil"/>
              <w:bottom w:val="single" w:sz="4" w:space="0" w:color="auto"/>
              <w:right w:val="single" w:sz="4" w:space="0" w:color="auto"/>
            </w:tcBorders>
            <w:shd w:val="clear" w:color="000000" w:fill="FFFFFF"/>
            <w:vAlign w:val="center"/>
            <w:hideMark/>
          </w:tcPr>
          <w:p w14:paraId="0CC65336"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6237-0002-0034</w:t>
            </w:r>
          </w:p>
        </w:tc>
        <w:tc>
          <w:tcPr>
            <w:tcW w:w="1245" w:type="dxa"/>
            <w:tcBorders>
              <w:top w:val="nil"/>
              <w:left w:val="nil"/>
              <w:bottom w:val="single" w:sz="4" w:space="0" w:color="auto"/>
              <w:right w:val="single" w:sz="4" w:space="0" w:color="auto"/>
            </w:tcBorders>
            <w:shd w:val="clear" w:color="000000" w:fill="FFFFFF"/>
            <w:noWrap/>
            <w:vAlign w:val="center"/>
            <w:hideMark/>
          </w:tcPr>
          <w:p w14:paraId="2F72FF6E" w14:textId="2F34ABAE" w:rsidR="005015A7" w:rsidRPr="008F6537" w:rsidRDefault="005015A7" w:rsidP="00D95C0F">
            <w:pPr>
              <w:jc w:val="center"/>
              <w:rPr>
                <w:color w:val="000000"/>
                <w:sz w:val="22"/>
                <w:szCs w:val="22"/>
                <w:lang w:val="lt-LT" w:eastAsia="lt-LT"/>
              </w:rPr>
            </w:pPr>
            <w:r w:rsidRPr="008F6537">
              <w:rPr>
                <w:color w:val="000000"/>
                <w:sz w:val="22"/>
                <w:szCs w:val="22"/>
                <w:lang w:val="lt-LT" w:eastAsia="lt-LT"/>
              </w:rPr>
              <w:t>Molėtų m.</w:t>
            </w:r>
          </w:p>
        </w:tc>
        <w:tc>
          <w:tcPr>
            <w:tcW w:w="0" w:type="auto"/>
            <w:tcBorders>
              <w:top w:val="nil"/>
              <w:left w:val="nil"/>
              <w:bottom w:val="single" w:sz="4" w:space="0" w:color="auto"/>
              <w:right w:val="single" w:sz="4" w:space="0" w:color="auto"/>
            </w:tcBorders>
            <w:shd w:val="clear" w:color="auto" w:fill="auto"/>
            <w:noWrap/>
            <w:vAlign w:val="center"/>
            <w:hideMark/>
          </w:tcPr>
          <w:p w14:paraId="69BDFD5E"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2,8126</w:t>
            </w:r>
          </w:p>
        </w:tc>
        <w:tc>
          <w:tcPr>
            <w:tcW w:w="1266" w:type="dxa"/>
            <w:tcBorders>
              <w:top w:val="nil"/>
              <w:left w:val="nil"/>
              <w:bottom w:val="single" w:sz="4" w:space="0" w:color="auto"/>
              <w:right w:val="single" w:sz="4" w:space="0" w:color="auto"/>
            </w:tcBorders>
            <w:shd w:val="clear" w:color="auto" w:fill="auto"/>
            <w:vAlign w:val="center"/>
            <w:hideMark/>
          </w:tcPr>
          <w:p w14:paraId="38ADFA42"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16600</w:t>
            </w:r>
          </w:p>
        </w:tc>
        <w:tc>
          <w:tcPr>
            <w:tcW w:w="1277" w:type="dxa"/>
            <w:tcBorders>
              <w:top w:val="nil"/>
              <w:left w:val="nil"/>
              <w:bottom w:val="single" w:sz="4" w:space="0" w:color="auto"/>
              <w:right w:val="single" w:sz="4" w:space="0" w:color="auto"/>
            </w:tcBorders>
            <w:shd w:val="clear" w:color="auto" w:fill="auto"/>
            <w:noWrap/>
            <w:vAlign w:val="center"/>
            <w:hideMark/>
          </w:tcPr>
          <w:p w14:paraId="05667A2A" w14:textId="77777777" w:rsidR="005015A7" w:rsidRPr="008F6537" w:rsidRDefault="005015A7" w:rsidP="00D95C0F">
            <w:pPr>
              <w:jc w:val="center"/>
              <w:rPr>
                <w:color w:val="000000"/>
                <w:sz w:val="22"/>
                <w:szCs w:val="22"/>
                <w:lang w:val="lt-LT" w:eastAsia="lt-LT"/>
              </w:rPr>
            </w:pPr>
            <w:r w:rsidRPr="008F6537">
              <w:rPr>
                <w:color w:val="000000"/>
                <w:sz w:val="22"/>
                <w:szCs w:val="22"/>
                <w:lang w:val="lt-LT" w:eastAsia="lt-LT"/>
              </w:rPr>
              <w:t>5810,00</w:t>
            </w:r>
          </w:p>
        </w:tc>
        <w:tc>
          <w:tcPr>
            <w:tcW w:w="0" w:type="auto"/>
            <w:tcBorders>
              <w:top w:val="nil"/>
              <w:left w:val="nil"/>
              <w:bottom w:val="single" w:sz="4" w:space="0" w:color="auto"/>
              <w:right w:val="single" w:sz="4" w:space="0" w:color="auto"/>
            </w:tcBorders>
            <w:shd w:val="clear" w:color="000000" w:fill="FFFFFF"/>
            <w:noWrap/>
            <w:vAlign w:val="center"/>
            <w:hideMark/>
          </w:tcPr>
          <w:p w14:paraId="47695BF9" w14:textId="518A7B82" w:rsidR="005015A7" w:rsidRPr="008F6537" w:rsidRDefault="005015A7" w:rsidP="00D95C0F">
            <w:pPr>
              <w:jc w:val="center"/>
              <w:rPr>
                <w:color w:val="000000"/>
                <w:sz w:val="22"/>
                <w:szCs w:val="22"/>
                <w:lang w:val="lt-LT" w:eastAsia="lt-LT"/>
              </w:rPr>
            </w:pPr>
            <w:r w:rsidRPr="008F6537">
              <w:rPr>
                <w:color w:val="000000"/>
                <w:sz w:val="22"/>
                <w:szCs w:val="22"/>
                <w:lang w:val="lt-LT" w:eastAsia="lt-LT"/>
              </w:rPr>
              <w:t>0,</w:t>
            </w:r>
            <w:r w:rsidR="00D95C0F">
              <w:rPr>
                <w:color w:val="000000"/>
                <w:sz w:val="22"/>
                <w:szCs w:val="22"/>
                <w:lang w:val="lt-LT" w:eastAsia="lt-LT"/>
              </w:rPr>
              <w:t>9</w:t>
            </w:r>
          </w:p>
        </w:tc>
        <w:tc>
          <w:tcPr>
            <w:tcW w:w="0" w:type="auto"/>
            <w:tcBorders>
              <w:top w:val="nil"/>
              <w:left w:val="nil"/>
              <w:bottom w:val="single" w:sz="4" w:space="0" w:color="auto"/>
              <w:right w:val="single" w:sz="4" w:space="0" w:color="auto"/>
            </w:tcBorders>
            <w:shd w:val="clear" w:color="auto" w:fill="auto"/>
            <w:noWrap/>
            <w:vAlign w:val="center"/>
            <w:hideMark/>
          </w:tcPr>
          <w:p w14:paraId="2FFA3A92" w14:textId="12AAFD98" w:rsidR="005015A7" w:rsidRPr="008F6537" w:rsidRDefault="005015A7" w:rsidP="00D95C0F">
            <w:pPr>
              <w:jc w:val="center"/>
              <w:rPr>
                <w:color w:val="000000"/>
                <w:sz w:val="22"/>
                <w:szCs w:val="22"/>
                <w:lang w:val="lt-LT" w:eastAsia="lt-LT"/>
              </w:rPr>
            </w:pPr>
          </w:p>
        </w:tc>
        <w:tc>
          <w:tcPr>
            <w:tcW w:w="0" w:type="auto"/>
            <w:tcBorders>
              <w:top w:val="nil"/>
              <w:left w:val="nil"/>
              <w:bottom w:val="single" w:sz="4" w:space="0" w:color="auto"/>
              <w:right w:val="single" w:sz="4" w:space="0" w:color="auto"/>
            </w:tcBorders>
            <w:shd w:val="clear" w:color="auto" w:fill="auto"/>
            <w:noWrap/>
            <w:vAlign w:val="center"/>
            <w:hideMark/>
          </w:tcPr>
          <w:p w14:paraId="2DA5C816" w14:textId="0C999188" w:rsidR="005015A7" w:rsidRPr="008F6537" w:rsidRDefault="00D95C0F" w:rsidP="00D95C0F">
            <w:pPr>
              <w:jc w:val="center"/>
              <w:rPr>
                <w:color w:val="000000"/>
                <w:sz w:val="22"/>
                <w:szCs w:val="22"/>
                <w:lang w:val="lt-LT" w:eastAsia="lt-LT"/>
              </w:rPr>
            </w:pPr>
            <w:r>
              <w:rPr>
                <w:color w:val="000000"/>
                <w:sz w:val="22"/>
                <w:szCs w:val="22"/>
                <w:lang w:val="lt-LT" w:eastAsia="lt-LT"/>
              </w:rPr>
              <w:t>52,29</w:t>
            </w:r>
          </w:p>
        </w:tc>
      </w:tr>
      <w:tr w:rsidR="005015A7" w:rsidRPr="008F6537" w14:paraId="0230D831" w14:textId="77777777" w:rsidTr="00D95C0F">
        <w:trPr>
          <w:trHeight w:val="3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890D88" w14:textId="77777777" w:rsidR="005015A7" w:rsidRPr="008F6537" w:rsidRDefault="005015A7" w:rsidP="00D95C0F">
            <w:pPr>
              <w:jc w:val="center"/>
              <w:rPr>
                <w:b/>
                <w:bCs/>
                <w:color w:val="000000"/>
                <w:sz w:val="22"/>
                <w:szCs w:val="22"/>
                <w:lang w:val="lt-LT" w:eastAsia="lt-LT"/>
              </w:rPr>
            </w:pPr>
            <w:r w:rsidRPr="008F6537">
              <w:rPr>
                <w:b/>
                <w:bCs/>
                <w:color w:val="000000"/>
                <w:sz w:val="22"/>
                <w:szCs w:val="22"/>
                <w:lang w:val="lt-LT" w:eastAsia="lt-LT"/>
              </w:rPr>
              <w:t>Iš viso :</w:t>
            </w:r>
          </w:p>
        </w:tc>
        <w:tc>
          <w:tcPr>
            <w:tcW w:w="0" w:type="auto"/>
            <w:tcBorders>
              <w:top w:val="nil"/>
              <w:left w:val="nil"/>
              <w:bottom w:val="single" w:sz="4" w:space="0" w:color="auto"/>
              <w:right w:val="single" w:sz="4" w:space="0" w:color="auto"/>
            </w:tcBorders>
            <w:shd w:val="clear" w:color="auto" w:fill="auto"/>
            <w:noWrap/>
            <w:vAlign w:val="center"/>
            <w:hideMark/>
          </w:tcPr>
          <w:p w14:paraId="58D8F704" w14:textId="77777777" w:rsidR="005015A7" w:rsidRPr="008F6537" w:rsidRDefault="005015A7" w:rsidP="00D95C0F">
            <w:pPr>
              <w:jc w:val="center"/>
              <w:rPr>
                <w:b/>
                <w:bCs/>
                <w:color w:val="000000"/>
                <w:sz w:val="22"/>
                <w:szCs w:val="22"/>
                <w:lang w:val="lt-LT" w:eastAsia="lt-LT"/>
              </w:rPr>
            </w:pPr>
            <w:r w:rsidRPr="008F6537">
              <w:rPr>
                <w:b/>
                <w:bCs/>
                <w:color w:val="000000"/>
                <w:sz w:val="22"/>
                <w:szCs w:val="22"/>
                <w:lang w:val="lt-LT" w:eastAsia="lt-LT"/>
              </w:rPr>
              <w:t>9,9062</w:t>
            </w:r>
          </w:p>
        </w:tc>
        <w:tc>
          <w:tcPr>
            <w:tcW w:w="1266" w:type="dxa"/>
            <w:tcBorders>
              <w:top w:val="nil"/>
              <w:left w:val="nil"/>
              <w:bottom w:val="single" w:sz="4" w:space="0" w:color="auto"/>
              <w:right w:val="single" w:sz="4" w:space="0" w:color="auto"/>
            </w:tcBorders>
            <w:shd w:val="clear" w:color="auto" w:fill="auto"/>
            <w:noWrap/>
            <w:vAlign w:val="center"/>
            <w:hideMark/>
          </w:tcPr>
          <w:p w14:paraId="168941C7" w14:textId="77777777" w:rsidR="005015A7" w:rsidRPr="008F6537" w:rsidRDefault="005015A7" w:rsidP="00D95C0F">
            <w:pPr>
              <w:jc w:val="center"/>
              <w:rPr>
                <w:b/>
                <w:bCs/>
                <w:color w:val="000000"/>
                <w:sz w:val="22"/>
                <w:szCs w:val="22"/>
                <w:lang w:val="lt-LT" w:eastAsia="lt-LT"/>
              </w:rPr>
            </w:pPr>
            <w:r w:rsidRPr="008F6537">
              <w:rPr>
                <w:b/>
                <w:bCs/>
                <w:color w:val="000000"/>
                <w:sz w:val="22"/>
                <w:szCs w:val="22"/>
                <w:lang w:val="lt-LT" w:eastAsia="lt-LT"/>
              </w:rPr>
              <w:t>54064,77</w:t>
            </w:r>
          </w:p>
        </w:tc>
        <w:tc>
          <w:tcPr>
            <w:tcW w:w="1277" w:type="dxa"/>
            <w:tcBorders>
              <w:top w:val="nil"/>
              <w:left w:val="nil"/>
              <w:bottom w:val="single" w:sz="4" w:space="0" w:color="auto"/>
              <w:right w:val="single" w:sz="4" w:space="0" w:color="auto"/>
            </w:tcBorders>
            <w:shd w:val="clear" w:color="auto" w:fill="auto"/>
            <w:noWrap/>
            <w:vAlign w:val="center"/>
            <w:hideMark/>
          </w:tcPr>
          <w:p w14:paraId="2AAD234B" w14:textId="77777777" w:rsidR="005015A7" w:rsidRPr="008F6537" w:rsidRDefault="005015A7" w:rsidP="00D95C0F">
            <w:pPr>
              <w:jc w:val="center"/>
              <w:rPr>
                <w:b/>
                <w:bCs/>
                <w:color w:val="000000"/>
                <w:sz w:val="22"/>
                <w:szCs w:val="22"/>
                <w:lang w:val="lt-LT" w:eastAsia="lt-LT"/>
              </w:rPr>
            </w:pPr>
            <w:r w:rsidRPr="008F6537">
              <w:rPr>
                <w:b/>
                <w:bCs/>
                <w:color w:val="000000"/>
                <w:sz w:val="22"/>
                <w:szCs w:val="22"/>
                <w:lang w:val="lt-LT" w:eastAsia="lt-LT"/>
              </w:rPr>
              <w:t>27219,77</w:t>
            </w:r>
          </w:p>
        </w:tc>
        <w:tc>
          <w:tcPr>
            <w:tcW w:w="0" w:type="auto"/>
            <w:tcBorders>
              <w:top w:val="nil"/>
              <w:left w:val="nil"/>
              <w:bottom w:val="single" w:sz="4" w:space="0" w:color="auto"/>
              <w:right w:val="single" w:sz="4" w:space="0" w:color="auto"/>
            </w:tcBorders>
            <w:shd w:val="clear" w:color="auto" w:fill="auto"/>
            <w:noWrap/>
            <w:vAlign w:val="center"/>
            <w:hideMark/>
          </w:tcPr>
          <w:p w14:paraId="4F2FD055" w14:textId="44CF595B" w:rsidR="005015A7" w:rsidRPr="008F6537" w:rsidRDefault="005015A7" w:rsidP="00D95C0F">
            <w:pPr>
              <w:jc w:val="center"/>
              <w:rPr>
                <w:b/>
                <w:bCs/>
                <w:color w:val="000000"/>
                <w:sz w:val="22"/>
                <w:szCs w:val="22"/>
                <w:lang w:val="lt-LT" w:eastAsia="lt-LT"/>
              </w:rPr>
            </w:pPr>
          </w:p>
        </w:tc>
        <w:tc>
          <w:tcPr>
            <w:tcW w:w="0" w:type="auto"/>
            <w:tcBorders>
              <w:top w:val="nil"/>
              <w:left w:val="nil"/>
              <w:bottom w:val="single" w:sz="4" w:space="0" w:color="auto"/>
              <w:right w:val="single" w:sz="4" w:space="0" w:color="auto"/>
            </w:tcBorders>
            <w:shd w:val="clear" w:color="auto" w:fill="auto"/>
            <w:noWrap/>
            <w:vAlign w:val="center"/>
            <w:hideMark/>
          </w:tcPr>
          <w:p w14:paraId="78582FC8" w14:textId="77777777" w:rsidR="005015A7" w:rsidRPr="008F6537" w:rsidRDefault="005015A7" w:rsidP="00D95C0F">
            <w:pPr>
              <w:jc w:val="center"/>
              <w:rPr>
                <w:b/>
                <w:bCs/>
                <w:color w:val="000000"/>
                <w:sz w:val="22"/>
                <w:szCs w:val="22"/>
                <w:lang w:val="lt-LT" w:eastAsia="lt-LT"/>
              </w:rPr>
            </w:pPr>
            <w:r w:rsidRPr="008F6537">
              <w:rPr>
                <w:b/>
                <w:bCs/>
                <w:color w:val="000000"/>
                <w:sz w:val="22"/>
                <w:szCs w:val="22"/>
                <w:lang w:val="lt-LT" w:eastAsia="lt-LT"/>
              </w:rPr>
              <w:t>19,01</w:t>
            </w:r>
          </w:p>
        </w:tc>
        <w:tc>
          <w:tcPr>
            <w:tcW w:w="0" w:type="auto"/>
            <w:tcBorders>
              <w:top w:val="nil"/>
              <w:left w:val="nil"/>
              <w:bottom w:val="single" w:sz="4" w:space="0" w:color="auto"/>
              <w:right w:val="single" w:sz="4" w:space="0" w:color="auto"/>
            </w:tcBorders>
            <w:shd w:val="clear" w:color="auto" w:fill="auto"/>
            <w:noWrap/>
            <w:vAlign w:val="center"/>
            <w:hideMark/>
          </w:tcPr>
          <w:p w14:paraId="6A2E02DD" w14:textId="77777777" w:rsidR="005015A7" w:rsidRPr="008F6537" w:rsidRDefault="005015A7" w:rsidP="00D95C0F">
            <w:pPr>
              <w:jc w:val="center"/>
              <w:rPr>
                <w:b/>
                <w:bCs/>
                <w:color w:val="000000"/>
                <w:sz w:val="22"/>
                <w:szCs w:val="22"/>
                <w:lang w:val="lt-LT" w:eastAsia="lt-LT"/>
              </w:rPr>
            </w:pPr>
            <w:r>
              <w:rPr>
                <w:b/>
                <w:bCs/>
                <w:color w:val="000000"/>
                <w:sz w:val="22"/>
                <w:szCs w:val="22"/>
                <w:lang w:val="lt-LT" w:eastAsia="lt-LT"/>
              </w:rPr>
              <w:t>170</w:t>
            </w:r>
          </w:p>
        </w:tc>
      </w:tr>
    </w:tbl>
    <w:p w14:paraId="1C30D357" w14:textId="77777777" w:rsidR="001B62F9" w:rsidRDefault="001B62F9" w:rsidP="001B62F9">
      <w:pPr>
        <w:spacing w:after="160" w:line="360" w:lineRule="auto"/>
        <w:ind w:firstLine="720"/>
        <w:contextualSpacing/>
        <w:rPr>
          <w:b/>
          <w:lang w:val="lt-LT"/>
        </w:rPr>
      </w:pPr>
    </w:p>
    <w:p w14:paraId="615EBEB2" w14:textId="0BC72A6A" w:rsidR="005015A7" w:rsidRDefault="00C2089F" w:rsidP="001B62F9">
      <w:pPr>
        <w:spacing w:after="160" w:line="360" w:lineRule="auto"/>
        <w:ind w:firstLine="720"/>
        <w:contextualSpacing/>
        <w:rPr>
          <w:b/>
          <w:bCs/>
          <w:lang w:val="lt-LT" w:eastAsia="lt-LT"/>
        </w:rPr>
      </w:pPr>
      <w:r>
        <w:rPr>
          <w:b/>
          <w:lang w:val="lt-LT"/>
        </w:rPr>
        <w:t xml:space="preserve"> </w:t>
      </w:r>
      <w:r w:rsidR="005015A7" w:rsidRPr="00EF393B">
        <w:rPr>
          <w:b/>
          <w:bCs/>
          <w:lang w:val="lt-LT" w:eastAsia="lt-LT"/>
        </w:rPr>
        <w:t>2. Siūlomos teisinio reguliavimo nuostatos:</w:t>
      </w:r>
    </w:p>
    <w:p w14:paraId="4DA69C4E" w14:textId="77777777" w:rsidR="0048064F" w:rsidRDefault="0048064F" w:rsidP="005015A7">
      <w:pPr>
        <w:spacing w:after="160" w:line="360" w:lineRule="auto"/>
        <w:ind w:left="720"/>
        <w:contextualSpacing/>
        <w:rPr>
          <w:lang w:val="lt-LT" w:eastAsia="lt-LT"/>
        </w:rPr>
      </w:pPr>
      <w:r w:rsidRPr="0048064F">
        <w:rPr>
          <w:lang w:val="lt-LT" w:eastAsia="lt-LT"/>
        </w:rPr>
        <w:t>Sprendimu teisinio reguliavimo nuostatos nėra nustatomos.</w:t>
      </w:r>
    </w:p>
    <w:p w14:paraId="0105A023" w14:textId="11C1AA15" w:rsidR="005015A7" w:rsidRPr="00EF393B" w:rsidRDefault="005015A7" w:rsidP="005015A7">
      <w:pPr>
        <w:spacing w:after="160" w:line="360" w:lineRule="auto"/>
        <w:ind w:left="720"/>
        <w:contextualSpacing/>
        <w:rPr>
          <w:b/>
          <w:bCs/>
          <w:lang w:val="lt-LT" w:eastAsia="lt-LT"/>
        </w:rPr>
      </w:pPr>
      <w:r w:rsidRPr="00EF393B">
        <w:rPr>
          <w:b/>
          <w:bCs/>
          <w:lang w:val="lt-LT" w:eastAsia="lt-LT"/>
        </w:rPr>
        <w:t>3. Laukiami rezultatai:</w:t>
      </w:r>
    </w:p>
    <w:p w14:paraId="4FDD2213" w14:textId="6F61B6EB" w:rsidR="005015A7" w:rsidRPr="00EF393B" w:rsidRDefault="005015A7" w:rsidP="005015A7">
      <w:pPr>
        <w:spacing w:after="160" w:line="360" w:lineRule="auto"/>
        <w:ind w:right="-568" w:firstLine="709"/>
        <w:contextualSpacing/>
        <w:rPr>
          <w:lang w:val="lt-LT" w:eastAsia="lt-LT"/>
        </w:rPr>
      </w:pPr>
      <w:r w:rsidRPr="00EF393B">
        <w:rPr>
          <w:lang w:val="lt-LT" w:eastAsia="lt-LT"/>
        </w:rPr>
        <w:t xml:space="preserve"> </w:t>
      </w:r>
      <w:r w:rsidR="001B62F9">
        <w:rPr>
          <w:lang w:val="lt-LT" w:eastAsia="lt-LT"/>
        </w:rPr>
        <w:t>Petras Mazura</w:t>
      </w:r>
      <w:r>
        <w:rPr>
          <w:lang w:val="lt-LT" w:eastAsia="lt-LT"/>
        </w:rPr>
        <w:t xml:space="preserve"> bus atleistas nuo </w:t>
      </w:r>
      <w:r w:rsidR="001B62F9">
        <w:rPr>
          <w:lang w:val="lt-LT" w:eastAsia="lt-LT"/>
        </w:rPr>
        <w:t xml:space="preserve">žemės </w:t>
      </w:r>
      <w:r>
        <w:rPr>
          <w:lang w:val="lt-LT" w:eastAsia="lt-LT"/>
        </w:rPr>
        <w:t xml:space="preserve"> mokesčio 2023 m. </w:t>
      </w:r>
      <w:r w:rsidR="00681259" w:rsidRPr="00681259">
        <w:rPr>
          <w:lang w:val="lt-LT" w:eastAsia="lt-LT"/>
        </w:rPr>
        <w:t>100 procentų už žemės sklypą, esantį adresu: Molėtai,  unikalus Nr. 6237-0002-0034, 2,8126 ha (priskaičiuota mokesčių suma už 2022 metus yra 52 Eur).</w:t>
      </w:r>
    </w:p>
    <w:p w14:paraId="7171180E" w14:textId="77777777" w:rsidR="005015A7" w:rsidRDefault="005015A7" w:rsidP="005015A7">
      <w:pPr>
        <w:spacing w:after="160" w:line="360" w:lineRule="auto"/>
        <w:rPr>
          <w:b/>
          <w:bCs/>
          <w:lang w:val="lt-LT" w:eastAsia="lt-LT"/>
        </w:rPr>
      </w:pPr>
      <w:r w:rsidRPr="00EF393B">
        <w:rPr>
          <w:lang w:val="lt-LT" w:eastAsia="lt-LT"/>
        </w:rPr>
        <w:t xml:space="preserve">            </w:t>
      </w:r>
      <w:r w:rsidRPr="00EF393B">
        <w:rPr>
          <w:b/>
          <w:bCs/>
          <w:lang w:val="lt-LT" w:eastAsia="lt-LT"/>
        </w:rPr>
        <w:t>4. Lėšų poreikis ir jų šaltiniai:</w:t>
      </w:r>
    </w:p>
    <w:p w14:paraId="1AB4BEA2" w14:textId="6962B738" w:rsidR="005015A7" w:rsidRPr="00EF393B" w:rsidRDefault="005015A7" w:rsidP="005015A7">
      <w:pPr>
        <w:spacing w:after="160" w:line="360" w:lineRule="auto"/>
        <w:rPr>
          <w:lang w:val="lt-LT" w:eastAsia="lt-LT"/>
        </w:rPr>
      </w:pPr>
      <w:r>
        <w:rPr>
          <w:b/>
          <w:bCs/>
          <w:lang w:val="lt-LT" w:eastAsia="lt-LT"/>
        </w:rPr>
        <w:t xml:space="preserve">             </w:t>
      </w:r>
      <w:r w:rsidRPr="006F4840">
        <w:rPr>
          <w:lang w:val="lt-LT" w:eastAsia="lt-LT"/>
        </w:rPr>
        <w:t xml:space="preserve">2023 m. biudžetas </w:t>
      </w:r>
      <w:r>
        <w:rPr>
          <w:lang w:val="lt-LT" w:eastAsia="lt-LT"/>
        </w:rPr>
        <w:t xml:space="preserve">gaus mažiau </w:t>
      </w:r>
      <w:r w:rsidR="001B62F9">
        <w:rPr>
          <w:lang w:val="lt-LT" w:eastAsia="lt-LT"/>
        </w:rPr>
        <w:t>žemės</w:t>
      </w:r>
      <w:r>
        <w:rPr>
          <w:lang w:val="lt-LT" w:eastAsia="lt-LT"/>
        </w:rPr>
        <w:t xml:space="preserve"> mokesčio.</w:t>
      </w:r>
    </w:p>
    <w:p w14:paraId="230215E9" w14:textId="77777777" w:rsidR="005015A7" w:rsidRPr="00EF393B" w:rsidRDefault="005015A7" w:rsidP="005015A7">
      <w:pPr>
        <w:spacing w:line="360" w:lineRule="auto"/>
        <w:jc w:val="both"/>
        <w:rPr>
          <w:b/>
          <w:bCs/>
          <w:lang w:val="lt-LT" w:eastAsia="lt-LT"/>
        </w:rPr>
      </w:pPr>
      <w:r w:rsidRPr="00EF393B">
        <w:rPr>
          <w:lang w:val="lt-LT" w:eastAsia="lt-LT"/>
        </w:rPr>
        <w:t xml:space="preserve">         </w:t>
      </w:r>
      <w:r w:rsidRPr="00EF393B">
        <w:rPr>
          <w:b/>
          <w:bCs/>
          <w:lang w:val="lt-LT" w:eastAsia="lt-LT"/>
        </w:rPr>
        <w:t xml:space="preserve"> </w:t>
      </w:r>
      <w:r>
        <w:rPr>
          <w:b/>
          <w:bCs/>
          <w:lang w:val="lt-LT" w:eastAsia="lt-LT"/>
        </w:rPr>
        <w:t xml:space="preserve"> </w:t>
      </w:r>
      <w:r w:rsidRPr="00EF393B">
        <w:rPr>
          <w:b/>
          <w:bCs/>
          <w:lang w:val="lt-LT" w:eastAsia="lt-LT"/>
        </w:rPr>
        <w:t xml:space="preserve"> 5. Kiti sprendimui priimti reikalingi pagrindimai, skaičiavimai ar paaiškinimai.</w:t>
      </w:r>
    </w:p>
    <w:p w14:paraId="75A432F9" w14:textId="220F42F2" w:rsidR="00BD48C6" w:rsidRDefault="00BD48C6" w:rsidP="005015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lt-LT"/>
        </w:rPr>
      </w:pPr>
    </w:p>
    <w:p w14:paraId="37446767" w14:textId="77777777" w:rsidR="00A15CC2" w:rsidRDefault="00A15CC2" w:rsidP="00AF48C4">
      <w:pPr>
        <w:tabs>
          <w:tab w:val="left" w:pos="1674"/>
        </w:tabs>
        <w:rPr>
          <w:lang w:val="lt-LT"/>
        </w:rPr>
      </w:pPr>
    </w:p>
    <w:p w14:paraId="563FB874" w14:textId="77777777" w:rsidR="00A15CC2" w:rsidRDefault="00A15CC2" w:rsidP="00AF48C4">
      <w:pPr>
        <w:tabs>
          <w:tab w:val="left" w:pos="1674"/>
        </w:tabs>
        <w:rPr>
          <w:lang w:val="lt-LT"/>
        </w:rPr>
      </w:pPr>
    </w:p>
    <w:p w14:paraId="65941267" w14:textId="77777777" w:rsidR="00A15CC2" w:rsidRDefault="00A15CC2" w:rsidP="00AF48C4">
      <w:pPr>
        <w:tabs>
          <w:tab w:val="left" w:pos="1674"/>
        </w:tabs>
        <w:rPr>
          <w:lang w:val="lt-LT"/>
        </w:rPr>
      </w:pPr>
    </w:p>
    <w:p w14:paraId="7C92F891" w14:textId="77777777" w:rsidR="00A15CC2" w:rsidRDefault="00A15CC2" w:rsidP="00AF48C4">
      <w:pPr>
        <w:tabs>
          <w:tab w:val="left" w:pos="1674"/>
        </w:tabs>
        <w:rPr>
          <w:lang w:val="lt-LT"/>
        </w:rPr>
      </w:pPr>
    </w:p>
    <w:p w14:paraId="2D56DC3F" w14:textId="77777777" w:rsidR="00A15CC2" w:rsidRDefault="00A15CC2" w:rsidP="00AF48C4">
      <w:pPr>
        <w:tabs>
          <w:tab w:val="left" w:pos="1674"/>
        </w:tabs>
        <w:rPr>
          <w:lang w:val="lt-LT"/>
        </w:rPr>
      </w:pPr>
    </w:p>
    <w:p w14:paraId="784C233E" w14:textId="77777777" w:rsidR="00A15CC2" w:rsidRDefault="00A15CC2" w:rsidP="00AF48C4">
      <w:pPr>
        <w:tabs>
          <w:tab w:val="left" w:pos="1674"/>
        </w:tabs>
        <w:rPr>
          <w:lang w:val="lt-LT"/>
        </w:rPr>
      </w:pPr>
    </w:p>
    <w:sectPr w:rsidR="00A15CC2" w:rsidSect="00D64CDE">
      <w:headerReference w:type="default" r:id="rId6"/>
      <w:pgSz w:w="11906" w:h="16838"/>
      <w:pgMar w:top="567" w:right="1134" w:bottom="170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E3EF" w14:textId="77777777" w:rsidR="001C1E6F" w:rsidRDefault="001C1E6F" w:rsidP="00D64CDE">
      <w:r>
        <w:separator/>
      </w:r>
    </w:p>
  </w:endnote>
  <w:endnote w:type="continuationSeparator" w:id="0">
    <w:p w14:paraId="38F4F678" w14:textId="77777777" w:rsidR="001C1E6F" w:rsidRDefault="001C1E6F" w:rsidP="00D6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F0DF" w14:textId="77777777" w:rsidR="001C1E6F" w:rsidRDefault="001C1E6F" w:rsidP="00D64CDE">
      <w:r>
        <w:separator/>
      </w:r>
    </w:p>
  </w:footnote>
  <w:footnote w:type="continuationSeparator" w:id="0">
    <w:p w14:paraId="343DE842" w14:textId="77777777" w:rsidR="001C1E6F" w:rsidRDefault="001C1E6F" w:rsidP="00D6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618003"/>
      <w:docPartObj>
        <w:docPartGallery w:val="Page Numbers (Top of Page)"/>
        <w:docPartUnique/>
      </w:docPartObj>
    </w:sdtPr>
    <w:sdtEndPr/>
    <w:sdtContent>
      <w:p w14:paraId="26352BBD" w14:textId="77777777" w:rsidR="00D64CDE" w:rsidRDefault="00D64CDE">
        <w:pPr>
          <w:pStyle w:val="Antrats"/>
          <w:jc w:val="center"/>
        </w:pPr>
        <w:r>
          <w:fldChar w:fldCharType="begin"/>
        </w:r>
        <w:r>
          <w:instrText>PAGE   \* MERGEFORMAT</w:instrText>
        </w:r>
        <w:r>
          <w:fldChar w:fldCharType="separate"/>
        </w:r>
        <w:r w:rsidR="00357FB2" w:rsidRPr="00357FB2">
          <w:rPr>
            <w:noProof/>
            <w:lang w:val="lt-LT"/>
          </w:rPr>
          <w:t>2</w:t>
        </w:r>
        <w:r>
          <w:fldChar w:fldCharType="end"/>
        </w:r>
      </w:p>
    </w:sdtContent>
  </w:sdt>
  <w:p w14:paraId="60DBB11F" w14:textId="77777777" w:rsidR="00D64CDE" w:rsidRDefault="00D64C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C4"/>
    <w:rsid w:val="00014D41"/>
    <w:rsid w:val="00072B24"/>
    <w:rsid w:val="00076E67"/>
    <w:rsid w:val="001018C3"/>
    <w:rsid w:val="001B62F9"/>
    <w:rsid w:val="001C1E6F"/>
    <w:rsid w:val="002118B2"/>
    <w:rsid w:val="00241CBC"/>
    <w:rsid w:val="00276EF7"/>
    <w:rsid w:val="002B201E"/>
    <w:rsid w:val="00306A6E"/>
    <w:rsid w:val="00357FB2"/>
    <w:rsid w:val="003B4655"/>
    <w:rsid w:val="00401FE1"/>
    <w:rsid w:val="0048064F"/>
    <w:rsid w:val="005015A7"/>
    <w:rsid w:val="0050238C"/>
    <w:rsid w:val="005331DF"/>
    <w:rsid w:val="005A3E31"/>
    <w:rsid w:val="00681259"/>
    <w:rsid w:val="006833CA"/>
    <w:rsid w:val="0078238F"/>
    <w:rsid w:val="008547C8"/>
    <w:rsid w:val="00877EE2"/>
    <w:rsid w:val="008B0A26"/>
    <w:rsid w:val="008B3425"/>
    <w:rsid w:val="008D583D"/>
    <w:rsid w:val="008F1A23"/>
    <w:rsid w:val="008F6537"/>
    <w:rsid w:val="00955EED"/>
    <w:rsid w:val="009641AE"/>
    <w:rsid w:val="009B3D31"/>
    <w:rsid w:val="00A15CC2"/>
    <w:rsid w:val="00A40C1C"/>
    <w:rsid w:val="00AF48C4"/>
    <w:rsid w:val="00B301C2"/>
    <w:rsid w:val="00BA1D71"/>
    <w:rsid w:val="00BA26AB"/>
    <w:rsid w:val="00BC56B9"/>
    <w:rsid w:val="00BD48C6"/>
    <w:rsid w:val="00BE6EEE"/>
    <w:rsid w:val="00C072DE"/>
    <w:rsid w:val="00C2089F"/>
    <w:rsid w:val="00C8716E"/>
    <w:rsid w:val="00CB5590"/>
    <w:rsid w:val="00D0671D"/>
    <w:rsid w:val="00D111C3"/>
    <w:rsid w:val="00D53839"/>
    <w:rsid w:val="00D64CDE"/>
    <w:rsid w:val="00D83619"/>
    <w:rsid w:val="00D95C0F"/>
    <w:rsid w:val="00E44E47"/>
    <w:rsid w:val="00E83BDE"/>
    <w:rsid w:val="00E97833"/>
    <w:rsid w:val="00ED3173"/>
    <w:rsid w:val="00F645BF"/>
    <w:rsid w:val="00F67F87"/>
    <w:rsid w:val="00F7603C"/>
    <w:rsid w:val="00F85746"/>
    <w:rsid w:val="00F90245"/>
    <w:rsid w:val="00F95A48"/>
    <w:rsid w:val="00FD7C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D050"/>
  <w15:chartTrackingRefBased/>
  <w15:docId w15:val="{F184CA8D-882A-48E5-BFE9-9CDA928F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15A7"/>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AF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AF48C4"/>
    <w:rPr>
      <w:rFonts w:ascii="Courier New" w:eastAsia="Times New Roman" w:hAnsi="Courier New" w:cs="Courier New"/>
      <w:sz w:val="20"/>
      <w:szCs w:val="20"/>
      <w:lang w:eastAsia="lt-LT"/>
    </w:rPr>
  </w:style>
  <w:style w:type="paragraph" w:styleId="Antrats">
    <w:name w:val="header"/>
    <w:basedOn w:val="prastasis"/>
    <w:link w:val="AntratsDiagrama"/>
    <w:uiPriority w:val="99"/>
    <w:unhideWhenUsed/>
    <w:rsid w:val="00D64CDE"/>
    <w:pPr>
      <w:tabs>
        <w:tab w:val="center" w:pos="4819"/>
        <w:tab w:val="right" w:pos="9638"/>
      </w:tabs>
    </w:pPr>
  </w:style>
  <w:style w:type="character" w:customStyle="1" w:styleId="AntratsDiagrama">
    <w:name w:val="Antraštės Diagrama"/>
    <w:basedOn w:val="Numatytasispastraiposriftas"/>
    <w:link w:val="Antrats"/>
    <w:uiPriority w:val="99"/>
    <w:rsid w:val="00D64CD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4CDE"/>
    <w:pPr>
      <w:tabs>
        <w:tab w:val="center" w:pos="4819"/>
        <w:tab w:val="right" w:pos="9638"/>
      </w:tabs>
    </w:pPr>
  </w:style>
  <w:style w:type="character" w:customStyle="1" w:styleId="PoratDiagrama">
    <w:name w:val="Poraštė Diagrama"/>
    <w:basedOn w:val="Numatytasispastraiposriftas"/>
    <w:link w:val="Porat"/>
    <w:uiPriority w:val="99"/>
    <w:rsid w:val="00D64CD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78238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238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3385">
      <w:bodyDiv w:val="1"/>
      <w:marLeft w:val="0"/>
      <w:marRight w:val="0"/>
      <w:marTop w:val="0"/>
      <w:marBottom w:val="0"/>
      <w:divBdr>
        <w:top w:val="none" w:sz="0" w:space="0" w:color="auto"/>
        <w:left w:val="none" w:sz="0" w:space="0" w:color="auto"/>
        <w:bottom w:val="none" w:sz="0" w:space="0" w:color="auto"/>
        <w:right w:val="none" w:sz="0" w:space="0" w:color="auto"/>
      </w:divBdr>
    </w:div>
    <w:div w:id="13022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2151</Words>
  <Characters>1227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Rūta Maigienė</cp:lastModifiedBy>
  <cp:revision>4</cp:revision>
  <cp:lastPrinted>2018-12-11T05:58:00Z</cp:lastPrinted>
  <dcterms:created xsi:type="dcterms:W3CDTF">2023-03-15T06:36:00Z</dcterms:created>
  <dcterms:modified xsi:type="dcterms:W3CDTF">2023-03-15T12:54:00Z</dcterms:modified>
</cp:coreProperties>
</file>