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4FF018D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A1436">
        <w:rPr>
          <w:b/>
          <w:caps/>
        </w:rPr>
        <w:t>d</w:t>
      </w:r>
      <w:r w:rsidR="006A1436" w:rsidRPr="006A1436">
        <w:rPr>
          <w:b/>
          <w:caps/>
          <w:noProof/>
        </w:rPr>
        <w:t xml:space="preserve">ĖL VIEŠOSIOS KELEIVIŲ PERVEŽIMO MOLĖTŲ RAJONO SAVIVALDYBĖS VIETINIAIS MARŠRUTAIS PASLAUGOS TEIKIMO </w:t>
      </w:r>
      <w:r w:rsidR="008A0C19">
        <w:rPr>
          <w:b/>
          <w:caps/>
          <w:noProof/>
        </w:rPr>
        <w:t xml:space="preserve">ir nuostolių kompensavimo </w:t>
      </w:r>
      <w:r w:rsidR="006A1436" w:rsidRPr="006A1436">
        <w:rPr>
          <w:b/>
          <w:caps/>
          <w:noProof/>
        </w:rPr>
        <w:t>VIDAUS SANDORIO PAGRINDU</w:t>
      </w:r>
      <w:r>
        <w:rPr>
          <w:b/>
          <w:caps/>
        </w:rPr>
        <w:fldChar w:fldCharType="end"/>
      </w:r>
      <w:bookmarkEnd w:id="1"/>
      <w:r w:rsidR="00C16EA1">
        <w:rPr>
          <w:b/>
          <w:caps/>
        </w:rPr>
        <w:br/>
      </w:r>
    </w:p>
    <w:p w14:paraId="3FF81AFD" w14:textId="1BE93BA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0281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A389D">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0711A">
        <w:rPr>
          <w:noProof/>
        </w:rPr>
        <w:t>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B0711A">
        <w:rPr>
          <w:noProof/>
        </w:rPr>
        <w:t>5</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02D170F4" w14:textId="77777777" w:rsidR="006A1436" w:rsidRDefault="006A1436" w:rsidP="006A1436">
      <w:pPr>
        <w:spacing w:line="360" w:lineRule="auto"/>
        <w:ind w:firstLine="680"/>
        <w:jc w:val="both"/>
        <w:rPr>
          <w:rFonts w:eastAsia="Calibri"/>
        </w:rPr>
      </w:pPr>
      <w:r w:rsidRPr="00A5250F">
        <w:rPr>
          <w:rFonts w:eastAsia="Calibri"/>
        </w:rPr>
        <w:t xml:space="preserve">Vadovaudamasi Lietuvos Respublikos vietos savivaldos įstatymo 6 straipsnio </w:t>
      </w:r>
      <w:r>
        <w:rPr>
          <w:rFonts w:eastAsia="Lucida Sans Unicode"/>
        </w:rPr>
        <w:t>33</w:t>
      </w:r>
      <w:r w:rsidRPr="001242CF">
        <w:rPr>
          <w:rFonts w:eastAsia="Lucida Sans Unicode"/>
        </w:rPr>
        <w:t xml:space="preserve"> punktu</w:t>
      </w:r>
      <w:r>
        <w:rPr>
          <w:rFonts w:eastAsia="Lucida Sans Unicode"/>
        </w:rPr>
        <w:t>, 9 straipsnio 1 dalimi</w:t>
      </w:r>
      <w:r>
        <w:rPr>
          <w:rFonts w:eastAsia="Calibri"/>
        </w:rPr>
        <w:t xml:space="preserve">, </w:t>
      </w:r>
      <w:r w:rsidRPr="001242CF">
        <w:rPr>
          <w:rFonts w:eastAsia="Lucida Sans Unicode"/>
        </w:rPr>
        <w:t xml:space="preserve">Lietuvos Respublikos </w:t>
      </w:r>
      <w:r>
        <w:rPr>
          <w:rFonts w:eastAsia="Lucida Sans Unicode"/>
        </w:rPr>
        <w:t>kelių transporto kodekso</w:t>
      </w:r>
      <w:r w:rsidRPr="001242CF">
        <w:rPr>
          <w:rFonts w:eastAsia="Lucida Sans Unicode"/>
        </w:rPr>
        <w:t xml:space="preserve"> 1</w:t>
      </w:r>
      <w:r>
        <w:rPr>
          <w:rFonts w:eastAsia="Lucida Sans Unicode"/>
        </w:rPr>
        <w:t>7</w:t>
      </w:r>
      <w:r w:rsidRPr="00E034DA">
        <w:rPr>
          <w:rFonts w:eastAsia="Lucida Sans Unicode"/>
          <w:vertAlign w:val="superscript"/>
        </w:rPr>
        <w:t>1</w:t>
      </w:r>
      <w:r w:rsidRPr="001242CF">
        <w:rPr>
          <w:rFonts w:eastAsia="Lucida Sans Unicode"/>
        </w:rPr>
        <w:t xml:space="preserve"> straipsni</w:t>
      </w:r>
      <w:r>
        <w:rPr>
          <w:rFonts w:eastAsia="Lucida Sans Unicode"/>
        </w:rPr>
        <w:t>u,</w:t>
      </w:r>
      <w:r>
        <w:rPr>
          <w:rFonts w:eastAsia="Calibri"/>
        </w:rPr>
        <w:t xml:space="preserve"> Lietuvos Respublikos viešųjų pirkimų įstatymo </w:t>
      </w:r>
      <w:r w:rsidRPr="00225DC8">
        <w:rPr>
          <w:rFonts w:eastAsia="Calibri"/>
        </w:rPr>
        <w:t xml:space="preserve">10 straipsnio 1 ir 2 dalimis, </w:t>
      </w:r>
    </w:p>
    <w:p w14:paraId="37E6E1C2" w14:textId="77777777" w:rsidR="006A1436" w:rsidRPr="00A5250F" w:rsidRDefault="006A1436" w:rsidP="006A1436">
      <w:pPr>
        <w:spacing w:line="360" w:lineRule="auto"/>
        <w:ind w:firstLine="680"/>
        <w:jc w:val="both"/>
        <w:rPr>
          <w:rFonts w:eastAsia="Calibri"/>
        </w:rPr>
      </w:pPr>
      <w:r w:rsidRPr="00A5250F">
        <w:rPr>
          <w:rFonts w:eastAsia="Calibri"/>
        </w:rPr>
        <w:t>Molėtų rajono savivaldybės taryba n u s p r e n d ž i a:</w:t>
      </w:r>
    </w:p>
    <w:p w14:paraId="2F6FB442" w14:textId="3F6EC8F2" w:rsidR="006A1436" w:rsidRDefault="006A1436" w:rsidP="006A1436">
      <w:pPr>
        <w:spacing w:line="360" w:lineRule="auto"/>
        <w:jc w:val="both"/>
        <w:rPr>
          <w:rFonts w:eastAsia="Calibri"/>
        </w:rPr>
      </w:pPr>
      <w:r w:rsidRPr="00A5250F">
        <w:rPr>
          <w:rFonts w:eastAsia="Calibri"/>
        </w:rPr>
        <w:tab/>
        <w:t xml:space="preserve">1. </w:t>
      </w:r>
      <w:r>
        <w:rPr>
          <w:rFonts w:eastAsia="Calibri"/>
        </w:rPr>
        <w:t>Pavesti uždarajai akcinei bendrovei</w:t>
      </w:r>
      <w:r w:rsidRPr="00A5250F">
        <w:rPr>
          <w:rFonts w:eastAsia="Calibri"/>
        </w:rPr>
        <w:t xml:space="preserve"> </w:t>
      </w:r>
      <w:r>
        <w:rPr>
          <w:rFonts w:eastAsia="Calibri"/>
        </w:rPr>
        <w:t>Molėtų autobusų parkui</w:t>
      </w:r>
      <w:r w:rsidRPr="00A5250F">
        <w:rPr>
          <w:rFonts w:eastAsia="Calibri"/>
        </w:rPr>
        <w:t xml:space="preserve"> </w:t>
      </w:r>
      <w:r>
        <w:rPr>
          <w:rFonts w:eastAsia="Calibri"/>
        </w:rPr>
        <w:t>nuo 202</w:t>
      </w:r>
      <w:r w:rsidR="00A0566B">
        <w:rPr>
          <w:rFonts w:eastAsia="Calibri"/>
        </w:rPr>
        <w:t>3</w:t>
      </w:r>
      <w:r>
        <w:rPr>
          <w:rFonts w:eastAsia="Calibri"/>
        </w:rPr>
        <w:t xml:space="preserve"> m. vasario </w:t>
      </w:r>
      <w:r w:rsidR="00A0566B">
        <w:rPr>
          <w:rFonts w:eastAsia="Calibri"/>
        </w:rPr>
        <w:t>5</w:t>
      </w:r>
      <w:r>
        <w:rPr>
          <w:rFonts w:eastAsia="Calibri"/>
        </w:rPr>
        <w:t xml:space="preserve"> d. </w:t>
      </w:r>
      <w:r w:rsidR="00A44E13">
        <w:rPr>
          <w:rFonts w:eastAsia="Calibri"/>
        </w:rPr>
        <w:t>3</w:t>
      </w:r>
      <w:r>
        <w:rPr>
          <w:rFonts w:eastAsia="Calibri"/>
        </w:rPr>
        <w:t xml:space="preserve"> (</w:t>
      </w:r>
      <w:r w:rsidR="00A44E13">
        <w:rPr>
          <w:rFonts w:eastAsia="Calibri"/>
        </w:rPr>
        <w:t>tris</w:t>
      </w:r>
      <w:r>
        <w:rPr>
          <w:rFonts w:eastAsia="Calibri"/>
        </w:rPr>
        <w:t xml:space="preserve">) metus vidaus sandorio pagrindu teikti </w:t>
      </w:r>
      <w:r>
        <w:rPr>
          <w:noProof/>
        </w:rPr>
        <w:t>v</w:t>
      </w:r>
      <w:r w:rsidRPr="007B531E">
        <w:rPr>
          <w:noProof/>
        </w:rPr>
        <w:t>ieš</w:t>
      </w:r>
      <w:r>
        <w:rPr>
          <w:noProof/>
        </w:rPr>
        <w:t>ąją</w:t>
      </w:r>
      <w:r w:rsidRPr="007B531E">
        <w:rPr>
          <w:noProof/>
        </w:rPr>
        <w:t xml:space="preserve"> keleivių pervežimo </w:t>
      </w:r>
      <w:r>
        <w:rPr>
          <w:noProof/>
        </w:rPr>
        <w:t>Molėtų rajono savivaldybės</w:t>
      </w:r>
      <w:r w:rsidRPr="007B531E">
        <w:rPr>
          <w:noProof/>
        </w:rPr>
        <w:t xml:space="preserve"> vietiniais maršrutais </w:t>
      </w:r>
      <w:r w:rsidRPr="001242CF">
        <w:rPr>
          <w:rFonts w:eastAsia="Lucida Sans Unicode"/>
        </w:rPr>
        <w:t>paslaug</w:t>
      </w:r>
      <w:r>
        <w:rPr>
          <w:rFonts w:eastAsia="Lucida Sans Unicode"/>
        </w:rPr>
        <w:t>ą.</w:t>
      </w:r>
    </w:p>
    <w:p w14:paraId="6B631E37" w14:textId="75AAD4F5" w:rsidR="006A1436" w:rsidRPr="001B0B39" w:rsidRDefault="006A1436" w:rsidP="006A1436">
      <w:pPr>
        <w:spacing w:line="360" w:lineRule="auto"/>
        <w:ind w:firstLine="709"/>
        <w:jc w:val="both"/>
        <w:textAlignment w:val="top"/>
        <w:rPr>
          <w:bCs/>
        </w:rPr>
      </w:pPr>
      <w:r w:rsidRPr="00A5250F">
        <w:rPr>
          <w:rFonts w:eastAsia="Calibri"/>
        </w:rPr>
        <w:t xml:space="preserve">2. Pavesti </w:t>
      </w:r>
      <w:r w:rsidRPr="004C6853">
        <w:rPr>
          <w:bCs/>
        </w:rPr>
        <w:t>Molėtų rajono savivaldybės administracijos direktori</w:t>
      </w:r>
      <w:r>
        <w:rPr>
          <w:bCs/>
        </w:rPr>
        <w:t>ui</w:t>
      </w:r>
      <w:r w:rsidRPr="004C6853">
        <w:rPr>
          <w:bCs/>
        </w:rPr>
        <w:t xml:space="preserve"> pasirašyti su </w:t>
      </w:r>
      <w:r>
        <w:rPr>
          <w:bCs/>
        </w:rPr>
        <w:t xml:space="preserve">uždarąja akcine bendrove Molėtų autobusų parku </w:t>
      </w:r>
      <w:r w:rsidR="008A0C19">
        <w:rPr>
          <w:bCs/>
        </w:rPr>
        <w:t>V</w:t>
      </w:r>
      <w:r w:rsidR="008A0C19" w:rsidRPr="008A0C19">
        <w:t xml:space="preserve">iešosios keleivių pervežimo Molėtų rajono savivaldybės vietiniais maršrutais paslaugos teikimo ir nuostolių kompensavimo </w:t>
      </w:r>
      <w:r w:rsidR="008A0C19">
        <w:t>sutartį</w:t>
      </w:r>
      <w:r w:rsidR="008A0C19">
        <w:rPr>
          <w:bCs/>
        </w:rPr>
        <w:t xml:space="preserve"> </w:t>
      </w:r>
      <w:r>
        <w:rPr>
          <w:bCs/>
        </w:rPr>
        <w:t>(pridedama)</w:t>
      </w:r>
      <w:r w:rsidRPr="004C6853">
        <w:rPr>
          <w:bCs/>
        </w:rPr>
        <w:t>.</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0DCE15E" w14:textId="77777777" w:rsidR="005519B6" w:rsidRDefault="005519B6" w:rsidP="006A1436">
      <w:pPr>
        <w:suppressAutoHyphens/>
        <w:spacing w:line="360" w:lineRule="auto"/>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20FFDB2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B0711A">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C3D9" w14:textId="77777777" w:rsidR="002D128C" w:rsidRDefault="002D128C">
      <w:r>
        <w:separator/>
      </w:r>
    </w:p>
  </w:endnote>
  <w:endnote w:type="continuationSeparator" w:id="0">
    <w:p w14:paraId="353A27CA" w14:textId="77777777" w:rsidR="002D128C" w:rsidRDefault="002D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34B2" w14:textId="77777777" w:rsidR="002D128C" w:rsidRDefault="002D128C">
      <w:r>
        <w:separator/>
      </w:r>
    </w:p>
  </w:footnote>
  <w:footnote w:type="continuationSeparator" w:id="0">
    <w:p w14:paraId="091C3579" w14:textId="77777777" w:rsidR="002D128C" w:rsidRDefault="002D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25DC8"/>
    <w:rsid w:val="00231B86"/>
    <w:rsid w:val="00235ADB"/>
    <w:rsid w:val="002403E9"/>
    <w:rsid w:val="00245FC1"/>
    <w:rsid w:val="00273F57"/>
    <w:rsid w:val="002C37CD"/>
    <w:rsid w:val="002C68BB"/>
    <w:rsid w:val="002D128C"/>
    <w:rsid w:val="003007E7"/>
    <w:rsid w:val="00305758"/>
    <w:rsid w:val="00322922"/>
    <w:rsid w:val="00341D56"/>
    <w:rsid w:val="00381CF5"/>
    <w:rsid w:val="00384B4D"/>
    <w:rsid w:val="003975CE"/>
    <w:rsid w:val="003A2D80"/>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C1BC4"/>
    <w:rsid w:val="005F38B6"/>
    <w:rsid w:val="00614F02"/>
    <w:rsid w:val="006213AE"/>
    <w:rsid w:val="006323F6"/>
    <w:rsid w:val="00644E0B"/>
    <w:rsid w:val="00645642"/>
    <w:rsid w:val="006705BF"/>
    <w:rsid w:val="006A1436"/>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0C19"/>
    <w:rsid w:val="008A389D"/>
    <w:rsid w:val="008A401C"/>
    <w:rsid w:val="008C180C"/>
    <w:rsid w:val="008C72D7"/>
    <w:rsid w:val="009229ED"/>
    <w:rsid w:val="0093412A"/>
    <w:rsid w:val="009463F0"/>
    <w:rsid w:val="009A5FE3"/>
    <w:rsid w:val="009B4614"/>
    <w:rsid w:val="009B56DF"/>
    <w:rsid w:val="009C1780"/>
    <w:rsid w:val="009E0ED6"/>
    <w:rsid w:val="009E70D9"/>
    <w:rsid w:val="00A02818"/>
    <w:rsid w:val="00A0566B"/>
    <w:rsid w:val="00A176E6"/>
    <w:rsid w:val="00A44E13"/>
    <w:rsid w:val="00A5745F"/>
    <w:rsid w:val="00A73D30"/>
    <w:rsid w:val="00A82D85"/>
    <w:rsid w:val="00AB09FD"/>
    <w:rsid w:val="00AB5B19"/>
    <w:rsid w:val="00AB7D2E"/>
    <w:rsid w:val="00AE325A"/>
    <w:rsid w:val="00AE73C8"/>
    <w:rsid w:val="00B0711A"/>
    <w:rsid w:val="00B165BE"/>
    <w:rsid w:val="00B25C7B"/>
    <w:rsid w:val="00B4006C"/>
    <w:rsid w:val="00B64D73"/>
    <w:rsid w:val="00B86487"/>
    <w:rsid w:val="00BA65BB"/>
    <w:rsid w:val="00BB70B1"/>
    <w:rsid w:val="00BF4DC1"/>
    <w:rsid w:val="00C0691E"/>
    <w:rsid w:val="00C16EA1"/>
    <w:rsid w:val="00C346B4"/>
    <w:rsid w:val="00C75ADD"/>
    <w:rsid w:val="00C84C98"/>
    <w:rsid w:val="00C937C4"/>
    <w:rsid w:val="00CA73F6"/>
    <w:rsid w:val="00CC11C4"/>
    <w:rsid w:val="00CC1DF9"/>
    <w:rsid w:val="00CC664A"/>
    <w:rsid w:val="00D03D5A"/>
    <w:rsid w:val="00D74773"/>
    <w:rsid w:val="00D7525D"/>
    <w:rsid w:val="00D8136A"/>
    <w:rsid w:val="00D82CA2"/>
    <w:rsid w:val="00DB490D"/>
    <w:rsid w:val="00DB7660"/>
    <w:rsid w:val="00DC6469"/>
    <w:rsid w:val="00DD5363"/>
    <w:rsid w:val="00E032E8"/>
    <w:rsid w:val="00E31156"/>
    <w:rsid w:val="00E92E6E"/>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52EC7"/>
    <w:rsid w:val="001D79DC"/>
    <w:rsid w:val="00203F50"/>
    <w:rsid w:val="00240154"/>
    <w:rsid w:val="002B7D83"/>
    <w:rsid w:val="00311B52"/>
    <w:rsid w:val="003A69E2"/>
    <w:rsid w:val="003E08AE"/>
    <w:rsid w:val="004E2D4C"/>
    <w:rsid w:val="00511E33"/>
    <w:rsid w:val="00566BA2"/>
    <w:rsid w:val="006535F3"/>
    <w:rsid w:val="00670B03"/>
    <w:rsid w:val="006F5AE1"/>
    <w:rsid w:val="00752DFE"/>
    <w:rsid w:val="00771DC8"/>
    <w:rsid w:val="00851BF5"/>
    <w:rsid w:val="008C3BC5"/>
    <w:rsid w:val="008E1F54"/>
    <w:rsid w:val="00AC60DC"/>
    <w:rsid w:val="00BD0503"/>
    <w:rsid w:val="00BD31FC"/>
    <w:rsid w:val="00CF4820"/>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44</TotalTime>
  <Pages>1</Pages>
  <Words>216</Words>
  <Characters>1603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10</cp:revision>
  <cp:lastPrinted>2001-06-05T13:05:00Z</cp:lastPrinted>
  <dcterms:created xsi:type="dcterms:W3CDTF">2023-01-11T13:31:00Z</dcterms:created>
  <dcterms:modified xsi:type="dcterms:W3CDTF">2023-02-02T11:50:00Z</dcterms:modified>
</cp:coreProperties>
</file>