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80F1F" w:rsidRPr="00680F1F">
        <w:rPr>
          <w:b/>
          <w:caps/>
          <w:noProof/>
        </w:rPr>
        <w:t xml:space="preserve">DĖL SAVIVALDYBĖS NEKILNOJAMOJO TURTO PERDAVIMO MOLĖTŲ R. </w:t>
      </w:r>
      <w:r w:rsidR="00680F1F">
        <w:rPr>
          <w:b/>
          <w:caps/>
          <w:noProof/>
        </w:rPr>
        <w:t>Alantos gimnazijai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80F1F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C1307">
        <w:rPr>
          <w:noProof/>
        </w:rPr>
        <w:t>13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C1307">
        <w:rPr>
          <w:noProof/>
        </w:rPr>
        <w:t>B1-138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680F1F" w:rsidRDefault="00680F1F" w:rsidP="009D5A57">
      <w:pPr>
        <w:spacing w:line="360" w:lineRule="auto"/>
        <w:ind w:firstLine="709"/>
        <w:jc w:val="both"/>
      </w:pPr>
      <w:r>
        <w:t xml:space="preserve">Vadovaudamasi Lietuvos Respublikos vietos savivaldos įstatymo 6 straipsnio 3, 5, 6, 8 punktais, 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 xml:space="preserve">12 straipsnio 1, 2, 4 dalimis, </w:t>
      </w:r>
      <w:r w:rsidR="009D5A57">
        <w:t xml:space="preserve">atsižvelgdama į </w:t>
      </w:r>
      <w:r>
        <w:t xml:space="preserve">Molėtų r. Alantos gimnazijos 2019 m. balandžio 19 d. </w:t>
      </w:r>
      <w:r w:rsidR="002D14E0">
        <w:t xml:space="preserve">raštą Nr. D10-55 </w:t>
      </w:r>
      <w:r w:rsidR="002D14E0" w:rsidRPr="00B05E83">
        <w:t>„P</w:t>
      </w:r>
      <w:r w:rsidRPr="00B05E83">
        <w:t>rašym</w:t>
      </w:r>
      <w:r w:rsidR="002D14E0" w:rsidRPr="00B05E83">
        <w:t>as“</w:t>
      </w:r>
      <w:r w:rsidR="00381328" w:rsidRPr="00B05E83">
        <w:t xml:space="preserve"> ir</w:t>
      </w:r>
      <w:r w:rsidR="00381328" w:rsidRPr="009D5A57">
        <w:t xml:space="preserve"> į tai, kad Molėtų r. </w:t>
      </w:r>
      <w:r w:rsidR="009D5A57" w:rsidRPr="009D5A57">
        <w:t>Alantos gimnazija</w:t>
      </w:r>
      <w:r w:rsidR="00381328" w:rsidRPr="009D5A57">
        <w:t xml:space="preserve"> faktiškai valdo 1 punkte nurodytą turtą</w:t>
      </w:r>
      <w:r w:rsidR="009D5A57" w:rsidRPr="009D5A57">
        <w:t>,</w:t>
      </w:r>
    </w:p>
    <w:p w:rsidR="00680F1F" w:rsidRDefault="00680F1F" w:rsidP="00B61FE7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680F1F" w:rsidRDefault="00680F1F" w:rsidP="00680F1F">
      <w:pPr>
        <w:pStyle w:val="Sraopastraipa"/>
        <w:numPr>
          <w:ilvl w:val="1"/>
          <w:numId w:val="1"/>
        </w:numPr>
        <w:spacing w:line="360" w:lineRule="auto"/>
        <w:ind w:left="0" w:firstLine="709"/>
        <w:jc w:val="both"/>
      </w:pPr>
      <w:r>
        <w:t xml:space="preserve">Perduoti Molėtų r. Alantos gimnazijai </w:t>
      </w:r>
      <w:r w:rsidR="00B61FE7">
        <w:t xml:space="preserve">(kodas 191227973) </w:t>
      </w:r>
      <w:r>
        <w:t>patikėjimo teise valdyti, naudoti ir disponuoti savarankiškųjų savivaldybės funkcijų įgyvendinimui Molėtų rajono savivaldybei nuosavybės teise priklausantį nekilnojamąjį turtą, esantį Molėtų r. sav., Alantos sen., Alantos mstl., A. Kraujelio g. 3:</w:t>
      </w:r>
    </w:p>
    <w:p w:rsidR="00680F1F" w:rsidRDefault="00680F1F" w:rsidP="00680F1F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 w:rsidRPr="00655051">
        <w:t xml:space="preserve">pastatą-mokyklą (unikalus Nr. </w:t>
      </w:r>
      <w:r w:rsidR="00B61FE7">
        <w:t>6295-4003-3030</w:t>
      </w:r>
      <w:r w:rsidRPr="00655051">
        <w:t xml:space="preserve">, bendras plotas </w:t>
      </w:r>
      <w:r w:rsidR="00B61FE7">
        <w:t>3567,27</w:t>
      </w:r>
      <w:r w:rsidRPr="00655051">
        <w:t xml:space="preserve"> kv. m, pastatytas 19</w:t>
      </w:r>
      <w:r w:rsidR="00B61FE7">
        <w:t>11</w:t>
      </w:r>
      <w:r w:rsidRPr="00655051">
        <w:t xml:space="preserve"> m., nekilnojamojo daikto registro Nr. </w:t>
      </w:r>
      <w:r w:rsidR="00B61FE7" w:rsidRPr="00B61FE7">
        <w:rPr>
          <w:bCs/>
          <w:color w:val="000000"/>
        </w:rPr>
        <w:t>44/769922</w:t>
      </w:r>
      <w:r w:rsidRPr="00655051">
        <w:t>, plane pažymėtas 1C</w:t>
      </w:r>
      <w:r w:rsidR="00B61FE7">
        <w:t>1p</w:t>
      </w:r>
      <w:r w:rsidRPr="00655051">
        <w:t xml:space="preserve">). Pastato įsigijimo savikaina  – </w:t>
      </w:r>
      <w:r w:rsidR="00B61FE7">
        <w:t>1646720,14</w:t>
      </w:r>
      <w:r w:rsidRPr="00655051">
        <w:t xml:space="preserve"> </w:t>
      </w:r>
      <w:proofErr w:type="spellStart"/>
      <w:r w:rsidRPr="00655051">
        <w:t>Eur</w:t>
      </w:r>
      <w:proofErr w:type="spellEnd"/>
      <w:r w:rsidRPr="00655051">
        <w:t xml:space="preserve">, likutinė vertė 2019 m. </w:t>
      </w:r>
      <w:r w:rsidR="00D223DE">
        <w:t>gegužės</w:t>
      </w:r>
      <w:r w:rsidRPr="00655051">
        <w:t xml:space="preserve"> 1 d. –</w:t>
      </w:r>
      <w:r>
        <w:t xml:space="preserve"> </w:t>
      </w:r>
      <w:r w:rsidR="00B61FE7">
        <w:t>11</w:t>
      </w:r>
      <w:r w:rsidR="00D223DE">
        <w:t>18680</w:t>
      </w:r>
      <w:r w:rsidR="00B61FE7">
        <w:t>,</w:t>
      </w:r>
      <w:r w:rsidR="00D223DE">
        <w:t>16</w:t>
      </w:r>
      <w:r w:rsidR="00D223DE" w:rsidRPr="00D223DE">
        <w:rPr>
          <w:rFonts w:ascii="Times New Roman ,serif" w:hAnsi="Times New Roman ,serif"/>
        </w:rPr>
        <w:t xml:space="preserve"> </w:t>
      </w:r>
      <w:proofErr w:type="spellStart"/>
      <w:r>
        <w:t>Eur</w:t>
      </w:r>
      <w:proofErr w:type="spellEnd"/>
      <w:r>
        <w:t xml:space="preserve">; </w:t>
      </w:r>
    </w:p>
    <w:p w:rsidR="00680F1F" w:rsidRPr="007F6D56" w:rsidRDefault="00680F1F" w:rsidP="00680F1F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 w:rsidRPr="007F6D56">
        <w:t xml:space="preserve">pastatą-ūkio pastatą (unikalus Nr. </w:t>
      </w:r>
      <w:r w:rsidR="00B61FE7" w:rsidRPr="007F6D56">
        <w:rPr>
          <w:bCs/>
          <w:color w:val="000000"/>
        </w:rPr>
        <w:t>4400-0537-5822</w:t>
      </w:r>
      <w:r w:rsidRPr="007F6D56">
        <w:t xml:space="preserve">, </w:t>
      </w:r>
      <w:r w:rsidR="007F6D56" w:rsidRPr="007F6D56">
        <w:t>užstatytas</w:t>
      </w:r>
      <w:r w:rsidRPr="007F6D56">
        <w:t xml:space="preserve"> plotas </w:t>
      </w:r>
      <w:r w:rsidR="007F6D56" w:rsidRPr="007F6D56">
        <w:t>234</w:t>
      </w:r>
      <w:r w:rsidRPr="007F6D56">
        <w:t>,00 kv. m, pastatytas 196</w:t>
      </w:r>
      <w:r w:rsidR="007F6D56" w:rsidRPr="007F6D56">
        <w:t>0</w:t>
      </w:r>
      <w:r w:rsidRPr="007F6D56">
        <w:t xml:space="preserve"> m., nekilnojamojo daikto registro Nr. </w:t>
      </w:r>
      <w:r w:rsidR="00B61FE7" w:rsidRPr="007F6D56">
        <w:rPr>
          <w:bCs/>
          <w:color w:val="000000"/>
        </w:rPr>
        <w:t>44/769922</w:t>
      </w:r>
      <w:r w:rsidRPr="007F6D56">
        <w:t xml:space="preserve">, plane pažymėtas </w:t>
      </w:r>
      <w:r w:rsidR="00B61FE7" w:rsidRPr="007F6D56">
        <w:t>4I1m</w:t>
      </w:r>
      <w:r w:rsidRPr="007F6D56">
        <w:t xml:space="preserve">). Pastato įsigijimo savikaina  – </w:t>
      </w:r>
      <w:r w:rsidR="007F6D56" w:rsidRPr="007F6D56">
        <w:t>1584,0</w:t>
      </w:r>
      <w:r w:rsidRPr="007F6D56">
        <w:t xml:space="preserve"> </w:t>
      </w:r>
      <w:proofErr w:type="spellStart"/>
      <w:r w:rsidRPr="007F6D56">
        <w:t>Eur</w:t>
      </w:r>
      <w:proofErr w:type="spellEnd"/>
      <w:r w:rsidRPr="007F6D56">
        <w:t xml:space="preserve">, likutinė vertė 2019 m. </w:t>
      </w:r>
      <w:r w:rsidR="00D223DE">
        <w:t>gegužės</w:t>
      </w:r>
      <w:r w:rsidRPr="007F6D56">
        <w:t xml:space="preserve"> 1 d. – 0,00 </w:t>
      </w:r>
      <w:proofErr w:type="spellStart"/>
      <w:r w:rsidRPr="007F6D56">
        <w:t>Eur</w:t>
      </w:r>
      <w:proofErr w:type="spellEnd"/>
      <w:r w:rsidRPr="007F6D56">
        <w:t xml:space="preserve">; </w:t>
      </w:r>
    </w:p>
    <w:p w:rsidR="00D5462D" w:rsidRDefault="00680F1F" w:rsidP="004018D7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 w:rsidRPr="007F6D56">
        <w:t xml:space="preserve">pastatą-ūkio pastatą (unikalus Nr. </w:t>
      </w:r>
      <w:r w:rsidR="007F6D56" w:rsidRPr="007F6D56">
        <w:rPr>
          <w:bCs/>
          <w:color w:val="000000"/>
        </w:rPr>
        <w:t>4400-0537-5862</w:t>
      </w:r>
      <w:r w:rsidRPr="007F6D56">
        <w:t xml:space="preserve">, bendras plotas </w:t>
      </w:r>
      <w:r w:rsidR="007F6D56" w:rsidRPr="007F6D56">
        <w:t>42</w:t>
      </w:r>
      <w:r w:rsidRPr="007F6D56">
        <w:t>,00 kv. m, pastatytas 19</w:t>
      </w:r>
      <w:r w:rsidR="007F6D56" w:rsidRPr="007F6D56">
        <w:t>80</w:t>
      </w:r>
      <w:r w:rsidRPr="007F6D56">
        <w:t xml:space="preserve"> m., nekilnojamojo daikto registro Nr. </w:t>
      </w:r>
      <w:r w:rsidR="00B61FE7" w:rsidRPr="007F6D56">
        <w:rPr>
          <w:bCs/>
          <w:color w:val="000000"/>
        </w:rPr>
        <w:t>44/769922</w:t>
      </w:r>
      <w:r w:rsidRPr="007F6D56">
        <w:t xml:space="preserve">, plane pažymėtas </w:t>
      </w:r>
      <w:r w:rsidR="007F6D56" w:rsidRPr="007F6D56">
        <w:t>5I1ž</w:t>
      </w:r>
      <w:r w:rsidRPr="007F6D56">
        <w:t>)</w:t>
      </w:r>
      <w:r w:rsidR="004018D7">
        <w:t xml:space="preserve"> ir kiemo statinį – lauko tualetą (</w:t>
      </w:r>
      <w:r w:rsidR="004018D7" w:rsidRPr="007F6D56">
        <w:t xml:space="preserve">unikalus Nr. </w:t>
      </w:r>
      <w:r w:rsidR="004018D7" w:rsidRPr="007F6D56">
        <w:rPr>
          <w:bCs/>
          <w:color w:val="000000"/>
        </w:rPr>
        <w:t>4400-0537-5</w:t>
      </w:r>
      <w:r w:rsidR="004018D7">
        <w:rPr>
          <w:bCs/>
          <w:color w:val="000000"/>
        </w:rPr>
        <w:t>938</w:t>
      </w:r>
      <w:r w:rsidR="004018D7" w:rsidRPr="007F6D56">
        <w:t xml:space="preserve">, pastatytas 1980 m., nekilnojamojo daikto registro Nr. </w:t>
      </w:r>
      <w:r w:rsidR="004018D7" w:rsidRPr="007F6D56">
        <w:rPr>
          <w:bCs/>
          <w:color w:val="000000"/>
        </w:rPr>
        <w:t>44/769922</w:t>
      </w:r>
      <w:r w:rsidR="004018D7" w:rsidRPr="007F6D56">
        <w:t xml:space="preserve">, plane pažymėtas </w:t>
      </w:r>
      <w:r w:rsidR="004018D7">
        <w:t>v</w:t>
      </w:r>
      <w:r w:rsidR="004018D7" w:rsidRPr="007F6D56">
        <w:t>).</w:t>
      </w:r>
      <w:r w:rsidRPr="007F6D56">
        <w:t xml:space="preserve"> Pastat</w:t>
      </w:r>
      <w:r w:rsidR="004018D7">
        <w:t>ų</w:t>
      </w:r>
      <w:r w:rsidRPr="00655051">
        <w:t xml:space="preserve"> įsigijimo savikaina  – </w:t>
      </w:r>
      <w:r w:rsidR="007F6D56">
        <w:t>1260,14</w:t>
      </w:r>
      <w:r w:rsidRPr="00655051">
        <w:t xml:space="preserve"> </w:t>
      </w:r>
      <w:proofErr w:type="spellStart"/>
      <w:r w:rsidRPr="00655051">
        <w:t>Eur</w:t>
      </w:r>
      <w:proofErr w:type="spellEnd"/>
      <w:r w:rsidRPr="00655051">
        <w:t xml:space="preserve">, likutinė vertė 2019 m. </w:t>
      </w:r>
      <w:r w:rsidR="00D223DE">
        <w:t>gegužės</w:t>
      </w:r>
      <w:r w:rsidRPr="00655051">
        <w:t xml:space="preserve"> 1 d. –</w:t>
      </w:r>
      <w:r>
        <w:t xml:space="preserve"> 0,00 </w:t>
      </w:r>
      <w:proofErr w:type="spellStart"/>
      <w:r>
        <w:t>Eur</w:t>
      </w:r>
      <w:proofErr w:type="spellEnd"/>
      <w:r>
        <w:t>.</w:t>
      </w:r>
    </w:p>
    <w:p w:rsidR="00680F1F" w:rsidRDefault="00D5462D" w:rsidP="00D5462D">
      <w:pPr>
        <w:numPr>
          <w:ilvl w:val="1"/>
          <w:numId w:val="2"/>
        </w:numPr>
        <w:spacing w:line="360" w:lineRule="auto"/>
        <w:ind w:left="0" w:firstLine="709"/>
        <w:contextualSpacing/>
        <w:jc w:val="both"/>
      </w:pPr>
      <w:r w:rsidRPr="00CD0462">
        <w:t xml:space="preserve">pastatą-mokyklą </w:t>
      </w:r>
      <w:r w:rsidRPr="00CD0462">
        <w:rPr>
          <w:lang w:eastAsia="lt-LT"/>
        </w:rPr>
        <w:t xml:space="preserve">(unikalus Nr. 6295-4003-3019, bendras plotas 134,68 kv. m, pastatytas 1933 m., </w:t>
      </w:r>
      <w:r w:rsidRPr="00CD0462">
        <w:t>nekilnojamojo daikto</w:t>
      </w:r>
      <w:r w:rsidRPr="00CD0462">
        <w:rPr>
          <w:lang w:eastAsia="lt-LT"/>
        </w:rPr>
        <w:t xml:space="preserve"> registro Nr. 44/769922, plane pažymėtas 3C1m).</w:t>
      </w:r>
      <w:r w:rsidRPr="00CD0462">
        <w:t xml:space="preserve"> Pastato įsigijimo savikaina – 5196,94 </w:t>
      </w:r>
      <w:proofErr w:type="spellStart"/>
      <w:r w:rsidRPr="00CD0462">
        <w:t>Eur</w:t>
      </w:r>
      <w:proofErr w:type="spellEnd"/>
      <w:r w:rsidRPr="00CD0462">
        <w:t xml:space="preserve">, likutinė vertė 2019 m. gegužės 1 d. – 289,62 </w:t>
      </w:r>
      <w:proofErr w:type="spellStart"/>
      <w:r w:rsidRPr="00CD0462">
        <w:t>Eur</w:t>
      </w:r>
      <w:proofErr w:type="spellEnd"/>
      <w:r w:rsidRPr="00CD0462">
        <w:t>.</w:t>
      </w:r>
      <w:bookmarkStart w:id="6" w:name="_GoBack"/>
      <w:bookmarkEnd w:id="6"/>
      <w:r w:rsidR="00680F1F">
        <w:t xml:space="preserve"> </w:t>
      </w:r>
    </w:p>
    <w:p w:rsidR="00680F1F" w:rsidRDefault="00680F1F" w:rsidP="00680F1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lastRenderedPageBreak/>
        <w:t>Įgalioti Molėtų rajono savivaldybės administracijos direktorių pasirašyti šio sprendimo 1 punkte nurodyto turto perdavimo – priėmimo aktą.</w:t>
      </w:r>
    </w:p>
    <w:p w:rsidR="00680F1F" w:rsidRDefault="00680F1F" w:rsidP="00680F1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Įpareigoti Molėtų r. </w:t>
      </w:r>
      <w:r w:rsidR="007F6D56">
        <w:t xml:space="preserve">Alantos gimnazijos </w:t>
      </w:r>
      <w:r>
        <w:t xml:space="preserve">direktorę </w:t>
      </w:r>
      <w:r w:rsidR="007F6D56">
        <w:t xml:space="preserve">Dalią </w:t>
      </w:r>
      <w:proofErr w:type="spellStart"/>
      <w:r w:rsidR="007F6D56">
        <w:t>Skebienę</w:t>
      </w:r>
      <w:proofErr w:type="spellEnd"/>
      <w:r>
        <w:t xml:space="preserve"> įregistruoti 1 punkte nurodyto turto daiktines teises valstybės įmonėje Registrų centre.</w:t>
      </w:r>
    </w:p>
    <w:p w:rsidR="00680F1F" w:rsidRDefault="00680F1F" w:rsidP="00680F1F">
      <w:pPr>
        <w:spacing w:line="360" w:lineRule="auto"/>
        <w:ind w:firstLine="709"/>
        <w:jc w:val="both"/>
      </w:pPr>
      <w:r w:rsidRPr="003126EA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C1307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D4" w:rsidRDefault="00CF71D4">
      <w:r>
        <w:separator/>
      </w:r>
    </w:p>
  </w:endnote>
  <w:endnote w:type="continuationSeparator" w:id="0">
    <w:p w:rsidR="00CF71D4" w:rsidRDefault="00CF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,serif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D4" w:rsidRDefault="00CF71D4">
      <w:r>
        <w:separator/>
      </w:r>
    </w:p>
  </w:footnote>
  <w:footnote w:type="continuationSeparator" w:id="0">
    <w:p w:rsidR="00CF71D4" w:rsidRDefault="00CF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5462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D5BAF"/>
    <w:rsid w:val="001156B7"/>
    <w:rsid w:val="0012091C"/>
    <w:rsid w:val="00132437"/>
    <w:rsid w:val="001F1E35"/>
    <w:rsid w:val="00211F14"/>
    <w:rsid w:val="0024001A"/>
    <w:rsid w:val="002A1DC1"/>
    <w:rsid w:val="002D14E0"/>
    <w:rsid w:val="00305758"/>
    <w:rsid w:val="00341D56"/>
    <w:rsid w:val="00381328"/>
    <w:rsid w:val="00384B4D"/>
    <w:rsid w:val="003975CE"/>
    <w:rsid w:val="003A6755"/>
    <w:rsid w:val="003A762C"/>
    <w:rsid w:val="004018D7"/>
    <w:rsid w:val="004968FC"/>
    <w:rsid w:val="004D19A6"/>
    <w:rsid w:val="004F285B"/>
    <w:rsid w:val="00503B36"/>
    <w:rsid w:val="00504780"/>
    <w:rsid w:val="00561916"/>
    <w:rsid w:val="005A4424"/>
    <w:rsid w:val="005C1307"/>
    <w:rsid w:val="005F38B6"/>
    <w:rsid w:val="006177C3"/>
    <w:rsid w:val="006213AE"/>
    <w:rsid w:val="00680F1F"/>
    <w:rsid w:val="00776F64"/>
    <w:rsid w:val="00794407"/>
    <w:rsid w:val="00794C2F"/>
    <w:rsid w:val="007951EA"/>
    <w:rsid w:val="00796C66"/>
    <w:rsid w:val="007A3F5C"/>
    <w:rsid w:val="007E4516"/>
    <w:rsid w:val="007F6D56"/>
    <w:rsid w:val="00872337"/>
    <w:rsid w:val="008A401C"/>
    <w:rsid w:val="0092389E"/>
    <w:rsid w:val="0093412A"/>
    <w:rsid w:val="009364A7"/>
    <w:rsid w:val="009B4614"/>
    <w:rsid w:val="009D5A57"/>
    <w:rsid w:val="009E70D9"/>
    <w:rsid w:val="00AA1DFD"/>
    <w:rsid w:val="00AE325A"/>
    <w:rsid w:val="00B05E83"/>
    <w:rsid w:val="00B61FE7"/>
    <w:rsid w:val="00B77D28"/>
    <w:rsid w:val="00BA65BB"/>
    <w:rsid w:val="00BB70B1"/>
    <w:rsid w:val="00C16EA1"/>
    <w:rsid w:val="00CC1DF9"/>
    <w:rsid w:val="00CF71D4"/>
    <w:rsid w:val="00D03D5A"/>
    <w:rsid w:val="00D223DE"/>
    <w:rsid w:val="00D5462D"/>
    <w:rsid w:val="00D74773"/>
    <w:rsid w:val="00D8136A"/>
    <w:rsid w:val="00DB7660"/>
    <w:rsid w:val="00DC6469"/>
    <w:rsid w:val="00E032E8"/>
    <w:rsid w:val="00E73B83"/>
    <w:rsid w:val="00EE645F"/>
    <w:rsid w:val="00EF6A79"/>
    <w:rsid w:val="00F54307"/>
    <w:rsid w:val="00F643CC"/>
    <w:rsid w:val="00F84EDA"/>
    <w:rsid w:val="00FB77DF"/>
    <w:rsid w:val="00FE0D95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9E45F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80F1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D5462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546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3668EF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,serif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57C90"/>
    <w:rsid w:val="003668EF"/>
    <w:rsid w:val="003836AA"/>
    <w:rsid w:val="00485612"/>
    <w:rsid w:val="0071350E"/>
    <w:rsid w:val="00A1356E"/>
    <w:rsid w:val="00D444A4"/>
    <w:rsid w:val="00ED1FE5"/>
    <w:rsid w:val="00F1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2019-06-27T10:39:00Z</cp:lastPrinted>
  <dcterms:created xsi:type="dcterms:W3CDTF">2019-06-27T10:38:00Z</dcterms:created>
  <dcterms:modified xsi:type="dcterms:W3CDTF">2019-06-27T10:39:00Z</dcterms:modified>
</cp:coreProperties>
</file>