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D359D9" w:rsidRPr="00D359D9">
        <w:rPr>
          <w:b/>
          <w:caps/>
        </w:rPr>
        <w:t>DĖL NEGYVENAMŲJŲ PATALPŲ NUOMOS SUTARTIES NR. T5-</w:t>
      </w:r>
      <w:r w:rsidR="00D359D9">
        <w:rPr>
          <w:b/>
          <w:caps/>
        </w:rPr>
        <w:t>42</w:t>
      </w:r>
      <w:r w:rsidR="00D359D9" w:rsidRPr="00D359D9">
        <w:rPr>
          <w:b/>
          <w:caps/>
        </w:rPr>
        <w:t>, SUDARYTOS 201</w:t>
      </w:r>
      <w:r w:rsidR="00D359D9">
        <w:rPr>
          <w:b/>
          <w:caps/>
        </w:rPr>
        <w:t>3</w:t>
      </w:r>
      <w:r w:rsidR="00D359D9" w:rsidRPr="00D359D9">
        <w:rPr>
          <w:b/>
          <w:caps/>
        </w:rPr>
        <w:t xml:space="preserve"> M. </w:t>
      </w:r>
      <w:r w:rsidR="00D359D9">
        <w:rPr>
          <w:b/>
          <w:caps/>
        </w:rPr>
        <w:t>liepos 5</w:t>
      </w:r>
      <w:r w:rsidR="00D359D9" w:rsidRPr="00D359D9">
        <w:rPr>
          <w:b/>
          <w:caps/>
        </w:rPr>
        <w:t xml:space="preserve"> D., ATNAUJINIMO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F30F8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F30F8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B2BBD">
        <w:rPr>
          <w:noProof/>
        </w:rPr>
        <w:t>B1</w:t>
      </w:r>
      <w:r w:rsidR="00F67547">
        <w:rPr>
          <w:noProof/>
        </w:rPr>
        <w:t>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3A3166" w:rsidRDefault="003A3166" w:rsidP="003A3166">
      <w:pPr>
        <w:tabs>
          <w:tab w:val="left" w:pos="900"/>
        </w:tabs>
        <w:spacing w:line="360" w:lineRule="auto"/>
        <w:ind w:firstLine="709"/>
        <w:jc w:val="both"/>
      </w:pPr>
    </w:p>
    <w:p w:rsidR="001D1A47" w:rsidRPr="0056072E" w:rsidRDefault="001D1A47" w:rsidP="003A3166">
      <w:pPr>
        <w:tabs>
          <w:tab w:val="left" w:pos="900"/>
        </w:tabs>
        <w:spacing w:line="360" w:lineRule="auto"/>
        <w:ind w:firstLine="709"/>
        <w:jc w:val="both"/>
      </w:pPr>
      <w:bookmarkStart w:id="6" w:name="_GoBack"/>
      <w:bookmarkEnd w:id="6"/>
      <w:r w:rsidRPr="0056072E">
        <w:t>Vadovaudamasi Lietuvos Respublikos civilinio kodekso 6.482 straipsniu, Lietuvos Respublikos vietos savivaldos įstatymo 16 straipsnio 2 dalies 26 punktu, Lietuvos Respublikos valstybės ir savivaldybių turto valdymo, naudojimo ir disponavimo juo įstatymo 15 straipsnio 8 dalimi, Molėtų rajono savivaldybės ilgalaikio materialiojo turto viešojo nuomos konkurso ir nuomos ne konkurso būdu organizav</w:t>
      </w:r>
      <w:r>
        <w:t>imo tvarkos aprašo, patvirtinto</w:t>
      </w:r>
      <w:r w:rsidRPr="0056072E">
        <w:t xml:space="preserve"> Molėtų rajono savivaldybės tarybos </w:t>
      </w:r>
      <w:smartTag w:uri="urn:schemas-microsoft-com:office:smarttags" w:element="metricconverter">
        <w:smartTagPr>
          <w:attr w:name="ProductID" w:val="2015 m"/>
        </w:smartTagPr>
        <w:r w:rsidRPr="0056072E">
          <w:t>2015 m</w:t>
        </w:r>
      </w:smartTag>
      <w:r w:rsidRPr="0056072E">
        <w:t>. vasario 20 d. sprendimu Nr. B1-39 „Dėl Molėtų rajono savivaldybės ilgalaikio materialiojo turto viešojo nuomos konkurso ir nuomos ne konkurso būdu organizavimo tvarkos aprašo patvirtinimo”</w:t>
      </w:r>
      <w:r w:rsidR="00965F78">
        <w:t xml:space="preserve"> (Molėtų rajono savivaldybės tarybos 2017 m. vasario</w:t>
      </w:r>
      <w:r w:rsidR="00ED7F86">
        <w:t xml:space="preserve"> 23 d. sprendimo Nr. B1-18 redak</w:t>
      </w:r>
      <w:r w:rsidR="00965F78">
        <w:t>cija)</w:t>
      </w:r>
      <w:r w:rsidRPr="0056072E">
        <w:t>, 47 punktu</w:t>
      </w:r>
      <w:r>
        <w:t>, atsižvelgdama į</w:t>
      </w:r>
      <w:r w:rsidRPr="0056072E">
        <w:t xml:space="preserve"> </w:t>
      </w:r>
      <w:r>
        <w:t xml:space="preserve">Vidos </w:t>
      </w:r>
      <w:proofErr w:type="spellStart"/>
      <w:r>
        <w:t>Drublionienės</w:t>
      </w:r>
      <w:proofErr w:type="spellEnd"/>
      <w:r>
        <w:t xml:space="preserve"> 2018</w:t>
      </w:r>
      <w:r w:rsidRPr="0056072E">
        <w:t xml:space="preserve"> m. </w:t>
      </w:r>
      <w:r>
        <w:t>birželio 25</w:t>
      </w:r>
      <w:r w:rsidRPr="0056072E">
        <w:t xml:space="preserve"> d. </w:t>
      </w:r>
      <w:r>
        <w:t>prašymą</w:t>
      </w:r>
      <w:r w:rsidRPr="0056072E">
        <w:t>,</w:t>
      </w:r>
      <w:r>
        <w:t xml:space="preserve"> </w:t>
      </w:r>
    </w:p>
    <w:p w:rsidR="001D1A47" w:rsidRPr="0056072E" w:rsidRDefault="001D1A47" w:rsidP="001D1A47">
      <w:pPr>
        <w:spacing w:line="360" w:lineRule="auto"/>
        <w:ind w:firstLine="680"/>
        <w:jc w:val="both"/>
      </w:pPr>
      <w:r w:rsidRPr="0056072E">
        <w:t xml:space="preserve"> Molėtų rajono savivaldybės taryba n u s p r e n d ž i a:</w:t>
      </w:r>
    </w:p>
    <w:p w:rsidR="001D1A47" w:rsidRPr="0056072E" w:rsidRDefault="001D1A47" w:rsidP="001D1A47">
      <w:pPr>
        <w:spacing w:line="360" w:lineRule="auto"/>
        <w:ind w:firstLine="680"/>
        <w:jc w:val="both"/>
      </w:pPr>
      <w:r w:rsidRPr="0056072E">
        <w:t>1. Atnaujinti nuo 201</w:t>
      </w:r>
      <w:r>
        <w:t>8</w:t>
      </w:r>
      <w:r w:rsidRPr="0056072E">
        <w:t xml:space="preserve"> m.</w:t>
      </w:r>
      <w:r>
        <w:t xml:space="preserve"> liepos 6</w:t>
      </w:r>
      <w:r w:rsidRPr="0056072E">
        <w:t xml:space="preserve"> d. </w:t>
      </w:r>
      <w:r>
        <w:t xml:space="preserve">5 </w:t>
      </w:r>
      <w:r w:rsidRPr="0056072E">
        <w:t>(</w:t>
      </w:r>
      <w:r>
        <w:t>penkerių) metų laikotarpiui savivaldybės ilgalaikio materialiojo turto</w:t>
      </w:r>
      <w:r w:rsidRPr="0056072E">
        <w:t xml:space="preserve"> nuomos sutartį su </w:t>
      </w:r>
      <w:r>
        <w:t xml:space="preserve">Vida </w:t>
      </w:r>
      <w:proofErr w:type="spellStart"/>
      <w:r>
        <w:t>Drublioniene</w:t>
      </w:r>
      <w:proofErr w:type="spellEnd"/>
      <w:r w:rsidRPr="0056072E">
        <w:t xml:space="preserve"> </w:t>
      </w:r>
      <w:r w:rsidRPr="00C951E6">
        <w:t xml:space="preserve">dėl </w:t>
      </w:r>
      <w:r w:rsidR="00ED7F86">
        <w:t>S</w:t>
      </w:r>
      <w:r w:rsidRPr="00C951E6">
        <w:t xml:space="preserve">avivaldybei nuosavybės teise priklausančių </w:t>
      </w:r>
      <w:r w:rsidR="00ED7F86">
        <w:t xml:space="preserve">ir šiuo metu Molėtų rajono savivaldybės administracijos patikėjimo teise valdomų </w:t>
      </w:r>
      <w:r>
        <w:t>15,</w:t>
      </w:r>
      <w:r w:rsidR="00C047B2">
        <w:t>40</w:t>
      </w:r>
      <w:r w:rsidRPr="00C951E6">
        <w:t xml:space="preserve"> kv. m </w:t>
      </w:r>
      <w:r w:rsidR="00ED7F86">
        <w:t xml:space="preserve">ploto </w:t>
      </w:r>
      <w:r w:rsidRPr="00C951E6">
        <w:t>patalpų (</w:t>
      </w:r>
      <w:r>
        <w:t xml:space="preserve">iš jų: </w:t>
      </w:r>
      <w:r w:rsidR="00C047B2">
        <w:t>10,36</w:t>
      </w:r>
      <w:r>
        <w:t xml:space="preserve"> kv. m patalpa</w:t>
      </w:r>
      <w:r w:rsidR="003A3166">
        <w:t xml:space="preserve">, </w:t>
      </w:r>
      <w:r w:rsidRPr="00C951E6">
        <w:t>plane pažymėt</w:t>
      </w:r>
      <w:r w:rsidR="00C047B2">
        <w:t>a 1-29</w:t>
      </w:r>
      <w:r w:rsidR="003A3166">
        <w:t>,</w:t>
      </w:r>
      <w:r w:rsidR="00C047B2">
        <w:t xml:space="preserve"> ir 5</w:t>
      </w:r>
      <w:r>
        <w:t>,0</w:t>
      </w:r>
      <w:r w:rsidR="00C047B2">
        <w:t>4</w:t>
      </w:r>
      <w:r>
        <w:t xml:space="preserve"> kv. m bendro naudojimo patalp</w:t>
      </w:r>
      <w:r w:rsidR="003A3166">
        <w:t xml:space="preserve">os, </w:t>
      </w:r>
      <w:r w:rsidR="00C047B2">
        <w:t>plane pažymėt</w:t>
      </w:r>
      <w:r w:rsidR="003A3166">
        <w:t>os</w:t>
      </w:r>
      <w:r w:rsidR="00C047B2">
        <w:t xml:space="preserve"> 1-27</w:t>
      </w:r>
      <w:r w:rsidR="003A3166">
        <w:t>, kurios</w:t>
      </w:r>
      <w:r w:rsidR="00C047B2">
        <w:t xml:space="preserve"> bendr</w:t>
      </w:r>
      <w:r w:rsidR="003A3166">
        <w:t>as</w:t>
      </w:r>
      <w:r w:rsidR="00C047B2">
        <w:t xml:space="preserve"> plotas </w:t>
      </w:r>
      <w:r w:rsidR="003A3166">
        <w:t xml:space="preserve">- </w:t>
      </w:r>
      <w:r w:rsidR="00C047B2">
        <w:t>17,13 kv. m)</w:t>
      </w:r>
      <w:r w:rsidRPr="00C951E6">
        <w:t xml:space="preserve"> </w:t>
      </w:r>
      <w:r w:rsidR="00ED7F86">
        <w:t xml:space="preserve">negyvenamojoje patalpoje - </w:t>
      </w:r>
      <w:r>
        <w:t>ambulatorij</w:t>
      </w:r>
      <w:r w:rsidR="00ED7F86">
        <w:t>oje</w:t>
      </w:r>
      <w:r w:rsidRPr="00C951E6">
        <w:t xml:space="preserve"> (</w:t>
      </w:r>
      <w:r w:rsidR="00C047B2">
        <w:t xml:space="preserve">registro Nr. 90/66166, </w:t>
      </w:r>
      <w:r w:rsidRPr="00C951E6">
        <w:t xml:space="preserve">unikalus numeris – </w:t>
      </w:r>
      <w:r>
        <w:t>6299-4003-0010:0003</w:t>
      </w:r>
      <w:r w:rsidR="00C047B2">
        <w:t>, bendras plotas 542,25 kv. m</w:t>
      </w:r>
      <w:r>
        <w:t>), esanči</w:t>
      </w:r>
      <w:r w:rsidR="00ED7F86">
        <w:t>oje</w:t>
      </w:r>
      <w:r>
        <w:t xml:space="preserve"> </w:t>
      </w:r>
      <w:r w:rsidRPr="0056072E">
        <w:t xml:space="preserve">Molėtų r. sav., </w:t>
      </w:r>
      <w:r>
        <w:t>Giedraičių sen., Giedraičių mstl., Vilniaus g. 32-1</w:t>
      </w:r>
      <w:r w:rsidR="00C94C7E">
        <w:t>, paslaugų veiklai vykdyti</w:t>
      </w:r>
      <w:r>
        <w:t>.</w:t>
      </w:r>
      <w:r w:rsidRPr="0056072E">
        <w:t xml:space="preserve"> </w:t>
      </w:r>
    </w:p>
    <w:p w:rsidR="001D1A47" w:rsidRPr="0056072E" w:rsidRDefault="001D1A47" w:rsidP="001D1A47">
      <w:pPr>
        <w:spacing w:line="360" w:lineRule="auto"/>
        <w:ind w:firstLine="709"/>
        <w:jc w:val="both"/>
        <w:rPr>
          <w:lang w:eastAsia="lt-LT"/>
        </w:rPr>
      </w:pPr>
      <w:r w:rsidRPr="0056072E">
        <w:rPr>
          <w:lang w:eastAsia="lt-LT"/>
        </w:rPr>
        <w:t>2. Įgalioti Molėtų rajono savivaldybės administracijos direktorių</w:t>
      </w:r>
      <w:r>
        <w:rPr>
          <w:lang w:eastAsia="lt-LT"/>
        </w:rPr>
        <w:t>, j</w:t>
      </w:r>
      <w:r w:rsidR="003A3166">
        <w:rPr>
          <w:lang w:eastAsia="lt-LT"/>
        </w:rPr>
        <w:t>am</w:t>
      </w:r>
      <w:r>
        <w:rPr>
          <w:lang w:eastAsia="lt-LT"/>
        </w:rPr>
        <w:t xml:space="preserve"> nesant – </w:t>
      </w:r>
      <w:r w:rsidR="00C047B2">
        <w:rPr>
          <w:lang w:eastAsia="lt-LT"/>
        </w:rPr>
        <w:t>a</w:t>
      </w:r>
      <w:r>
        <w:rPr>
          <w:lang w:eastAsia="lt-LT"/>
        </w:rPr>
        <w:t>dministracijos direktoriaus pavaduotoją</w:t>
      </w:r>
      <w:r w:rsidRPr="0056072E">
        <w:rPr>
          <w:lang w:eastAsia="lt-LT"/>
        </w:rPr>
        <w:t xml:space="preserve"> pasirašyti 1 punkte nurodyto turto nuomos sutartį ir perdavimo - priėmimo aktą.</w:t>
      </w:r>
    </w:p>
    <w:p w:rsidR="00D110B1" w:rsidRDefault="001D1A47" w:rsidP="003A3166">
      <w:pPr>
        <w:spacing w:after="120" w:line="360" w:lineRule="auto"/>
        <w:ind w:firstLine="900"/>
        <w:jc w:val="both"/>
      </w:pPr>
      <w:r w:rsidRPr="0056072E">
        <w:t>Šis sprendimas gali būti skundžiamas Lietuvos Respublikos administracinių bylų tei</w:t>
      </w:r>
      <w:r w:rsidR="003A3166">
        <w:t>senos įstatymo nustatyta tvarka.</w:t>
      </w:r>
    </w:p>
    <w:p w:rsidR="00B62D9D" w:rsidRDefault="00B62D9D" w:rsidP="00C047B2">
      <w:pPr>
        <w:spacing w:after="120" w:line="360" w:lineRule="auto"/>
        <w:jc w:val="both"/>
        <w:sectPr w:rsidR="00B62D9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B3E7AD5B9274CFBA41250E630B7531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8E4" w:rsidRDefault="00DE38E4">
      <w:r>
        <w:separator/>
      </w:r>
    </w:p>
  </w:endnote>
  <w:endnote w:type="continuationSeparator" w:id="0">
    <w:p w:rsidR="00DE38E4" w:rsidRDefault="00DE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8E4" w:rsidRDefault="00DE38E4">
      <w:r>
        <w:separator/>
      </w:r>
    </w:p>
  </w:footnote>
  <w:footnote w:type="continuationSeparator" w:id="0">
    <w:p w:rsidR="00DE38E4" w:rsidRDefault="00DE3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A316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196B"/>
    <w:multiLevelType w:val="hybridMultilevel"/>
    <w:tmpl w:val="5884138C"/>
    <w:lvl w:ilvl="0" w:tplc="703AB99E">
      <w:start w:val="2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7A6B72"/>
    <w:multiLevelType w:val="multilevel"/>
    <w:tmpl w:val="76EA5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5" w:hanging="360"/>
      </w:pPr>
    </w:lvl>
    <w:lvl w:ilvl="2">
      <w:start w:val="1"/>
      <w:numFmt w:val="decimal"/>
      <w:lvlText w:val="%1.%2.%3."/>
      <w:lvlJc w:val="left"/>
      <w:pPr>
        <w:ind w:left="3710" w:hanging="720"/>
      </w:pPr>
    </w:lvl>
    <w:lvl w:ilvl="3">
      <w:start w:val="1"/>
      <w:numFmt w:val="decimal"/>
      <w:lvlText w:val="%1.%2.%3.%4."/>
      <w:lvlJc w:val="left"/>
      <w:pPr>
        <w:ind w:left="5205" w:hanging="720"/>
      </w:pPr>
    </w:lvl>
    <w:lvl w:ilvl="4">
      <w:start w:val="1"/>
      <w:numFmt w:val="decimal"/>
      <w:lvlText w:val="%1.%2.%3.%4.%5."/>
      <w:lvlJc w:val="left"/>
      <w:pPr>
        <w:ind w:left="7060" w:hanging="1080"/>
      </w:pPr>
    </w:lvl>
    <w:lvl w:ilvl="5">
      <w:start w:val="1"/>
      <w:numFmt w:val="decimal"/>
      <w:lvlText w:val="%1.%2.%3.%4.%5.%6."/>
      <w:lvlJc w:val="left"/>
      <w:pPr>
        <w:ind w:left="8555" w:hanging="1080"/>
      </w:pPr>
    </w:lvl>
    <w:lvl w:ilvl="6">
      <w:start w:val="1"/>
      <w:numFmt w:val="decimal"/>
      <w:lvlText w:val="%1.%2.%3.%4.%5.%6.%7."/>
      <w:lvlJc w:val="left"/>
      <w:pPr>
        <w:ind w:left="10410" w:hanging="1440"/>
      </w:pPr>
    </w:lvl>
    <w:lvl w:ilvl="7">
      <w:start w:val="1"/>
      <w:numFmt w:val="decimal"/>
      <w:lvlText w:val="%1.%2.%3.%4.%5.%6.%7.%8."/>
      <w:lvlJc w:val="left"/>
      <w:pPr>
        <w:ind w:left="11905" w:hanging="1440"/>
      </w:pPr>
    </w:lvl>
    <w:lvl w:ilvl="8">
      <w:start w:val="1"/>
      <w:numFmt w:val="decimal"/>
      <w:lvlText w:val="%1.%2.%3.%4.%5.%6.%7.%8.%9."/>
      <w:lvlJc w:val="left"/>
      <w:pPr>
        <w:ind w:left="13760" w:hanging="1800"/>
      </w:pPr>
    </w:lvl>
  </w:abstractNum>
  <w:abstractNum w:abstractNumId="2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2522"/>
        </w:tabs>
        <w:ind w:left="2522" w:hanging="12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5" w:hanging="1800"/>
      </w:pPr>
      <w:rPr>
        <w:rFonts w:hint="default"/>
      </w:rPr>
    </w:lvl>
  </w:abstractNum>
  <w:abstractNum w:abstractNumId="3" w15:restartNumberingAfterBreak="0">
    <w:nsid w:val="5540323F"/>
    <w:multiLevelType w:val="hybridMultilevel"/>
    <w:tmpl w:val="FDB497D6"/>
    <w:lvl w:ilvl="0" w:tplc="BE182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9A"/>
    <w:rsid w:val="000469F7"/>
    <w:rsid w:val="00052478"/>
    <w:rsid w:val="00073981"/>
    <w:rsid w:val="00085113"/>
    <w:rsid w:val="000855C4"/>
    <w:rsid w:val="000A02B2"/>
    <w:rsid w:val="000A44D5"/>
    <w:rsid w:val="0011189C"/>
    <w:rsid w:val="001156B7"/>
    <w:rsid w:val="0012091C"/>
    <w:rsid w:val="00132437"/>
    <w:rsid w:val="0015753C"/>
    <w:rsid w:val="001C1094"/>
    <w:rsid w:val="001D1A47"/>
    <w:rsid w:val="0020738B"/>
    <w:rsid w:val="00211F14"/>
    <w:rsid w:val="00231C43"/>
    <w:rsid w:val="00241DA0"/>
    <w:rsid w:val="00253186"/>
    <w:rsid w:val="002B071B"/>
    <w:rsid w:val="002B2BBD"/>
    <w:rsid w:val="002F30F8"/>
    <w:rsid w:val="002F3173"/>
    <w:rsid w:val="00305758"/>
    <w:rsid w:val="00337254"/>
    <w:rsid w:val="003373E3"/>
    <w:rsid w:val="00341D56"/>
    <w:rsid w:val="00380735"/>
    <w:rsid w:val="003843BD"/>
    <w:rsid w:val="00384B4D"/>
    <w:rsid w:val="003975CE"/>
    <w:rsid w:val="003A3166"/>
    <w:rsid w:val="003A762C"/>
    <w:rsid w:val="003C6276"/>
    <w:rsid w:val="003D436D"/>
    <w:rsid w:val="003D58E4"/>
    <w:rsid w:val="003F6055"/>
    <w:rsid w:val="00435E3F"/>
    <w:rsid w:val="004514BF"/>
    <w:rsid w:val="00462ABA"/>
    <w:rsid w:val="0049082A"/>
    <w:rsid w:val="004968FC"/>
    <w:rsid w:val="004A69FE"/>
    <w:rsid w:val="004D57B1"/>
    <w:rsid w:val="004F285B"/>
    <w:rsid w:val="004F747F"/>
    <w:rsid w:val="00503B36"/>
    <w:rsid w:val="00504780"/>
    <w:rsid w:val="00511CEC"/>
    <w:rsid w:val="00517ECD"/>
    <w:rsid w:val="005356D3"/>
    <w:rsid w:val="00561916"/>
    <w:rsid w:val="005742A8"/>
    <w:rsid w:val="00585B84"/>
    <w:rsid w:val="005A4424"/>
    <w:rsid w:val="005C267C"/>
    <w:rsid w:val="005E6214"/>
    <w:rsid w:val="005F3105"/>
    <w:rsid w:val="005F38B6"/>
    <w:rsid w:val="006213AE"/>
    <w:rsid w:val="006957A6"/>
    <w:rsid w:val="006C58EE"/>
    <w:rsid w:val="006D654F"/>
    <w:rsid w:val="006E40A7"/>
    <w:rsid w:val="006E439C"/>
    <w:rsid w:val="00723CFA"/>
    <w:rsid w:val="0073722A"/>
    <w:rsid w:val="0077412C"/>
    <w:rsid w:val="00776F64"/>
    <w:rsid w:val="0078783D"/>
    <w:rsid w:val="00794407"/>
    <w:rsid w:val="00794C2F"/>
    <w:rsid w:val="007951EA"/>
    <w:rsid w:val="00796C66"/>
    <w:rsid w:val="007A0BC6"/>
    <w:rsid w:val="007A3050"/>
    <w:rsid w:val="007A3F5C"/>
    <w:rsid w:val="007E4516"/>
    <w:rsid w:val="00817401"/>
    <w:rsid w:val="00827E24"/>
    <w:rsid w:val="0083085C"/>
    <w:rsid w:val="00864517"/>
    <w:rsid w:val="00872337"/>
    <w:rsid w:val="008A401C"/>
    <w:rsid w:val="00903184"/>
    <w:rsid w:val="00922903"/>
    <w:rsid w:val="0093412A"/>
    <w:rsid w:val="00940650"/>
    <w:rsid w:val="0095281A"/>
    <w:rsid w:val="00965F78"/>
    <w:rsid w:val="00971131"/>
    <w:rsid w:val="00983064"/>
    <w:rsid w:val="009B4614"/>
    <w:rsid w:val="009E70D9"/>
    <w:rsid w:val="009F40D9"/>
    <w:rsid w:val="00A20728"/>
    <w:rsid w:val="00A24F87"/>
    <w:rsid w:val="00A86385"/>
    <w:rsid w:val="00A86A0A"/>
    <w:rsid w:val="00AE325A"/>
    <w:rsid w:val="00B1092A"/>
    <w:rsid w:val="00B42263"/>
    <w:rsid w:val="00B62D9D"/>
    <w:rsid w:val="00BA65BB"/>
    <w:rsid w:val="00BB70A0"/>
    <w:rsid w:val="00BB70B1"/>
    <w:rsid w:val="00BE1EB0"/>
    <w:rsid w:val="00BF5E1B"/>
    <w:rsid w:val="00C047B2"/>
    <w:rsid w:val="00C16EA1"/>
    <w:rsid w:val="00C3285A"/>
    <w:rsid w:val="00C94C7E"/>
    <w:rsid w:val="00CA5E98"/>
    <w:rsid w:val="00CC1DF9"/>
    <w:rsid w:val="00CC7F2B"/>
    <w:rsid w:val="00CF0460"/>
    <w:rsid w:val="00D03D5A"/>
    <w:rsid w:val="00D04F9E"/>
    <w:rsid w:val="00D110B1"/>
    <w:rsid w:val="00D359D9"/>
    <w:rsid w:val="00D74773"/>
    <w:rsid w:val="00D8136A"/>
    <w:rsid w:val="00D83C16"/>
    <w:rsid w:val="00D92788"/>
    <w:rsid w:val="00DA0495"/>
    <w:rsid w:val="00DB7660"/>
    <w:rsid w:val="00DC0E49"/>
    <w:rsid w:val="00DC6469"/>
    <w:rsid w:val="00DD1B52"/>
    <w:rsid w:val="00DE38E4"/>
    <w:rsid w:val="00E032E8"/>
    <w:rsid w:val="00E6129A"/>
    <w:rsid w:val="00EB5A8A"/>
    <w:rsid w:val="00ED50DA"/>
    <w:rsid w:val="00ED7F86"/>
    <w:rsid w:val="00EE54A3"/>
    <w:rsid w:val="00EE645F"/>
    <w:rsid w:val="00EF6A79"/>
    <w:rsid w:val="00EF78DF"/>
    <w:rsid w:val="00F06867"/>
    <w:rsid w:val="00F30B45"/>
    <w:rsid w:val="00F54307"/>
    <w:rsid w:val="00F67547"/>
    <w:rsid w:val="00F85267"/>
    <w:rsid w:val="00FA5B18"/>
    <w:rsid w:val="00FB77DF"/>
    <w:rsid w:val="00FD7EE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104F748"/>
  <w15:chartTrackingRefBased/>
  <w15:docId w15:val="{7219E63D-16FB-464E-85D4-B15DD948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3085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0A02B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A02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3E7AD5B9274CFBA41250E630B7531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E4E0A8B-62F4-4C9C-B631-6FA9E6F91723}"/>
      </w:docPartPr>
      <w:docPartBody>
        <w:p w:rsidR="00435AE4" w:rsidRDefault="00BF5173">
          <w:pPr>
            <w:pStyle w:val="0B3E7AD5B9274CFBA41250E630B7531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73"/>
    <w:rsid w:val="00074BDD"/>
    <w:rsid w:val="000C6A6B"/>
    <w:rsid w:val="0012701C"/>
    <w:rsid w:val="001E4613"/>
    <w:rsid w:val="001E6483"/>
    <w:rsid w:val="001F679C"/>
    <w:rsid w:val="002656F7"/>
    <w:rsid w:val="00347D57"/>
    <w:rsid w:val="00435AE4"/>
    <w:rsid w:val="00536998"/>
    <w:rsid w:val="00555D75"/>
    <w:rsid w:val="00574629"/>
    <w:rsid w:val="00674DAE"/>
    <w:rsid w:val="00721C99"/>
    <w:rsid w:val="007577B4"/>
    <w:rsid w:val="007839B5"/>
    <w:rsid w:val="007A5792"/>
    <w:rsid w:val="007C5C72"/>
    <w:rsid w:val="007F1956"/>
    <w:rsid w:val="00814DD5"/>
    <w:rsid w:val="0098609D"/>
    <w:rsid w:val="00A724FE"/>
    <w:rsid w:val="00BA752B"/>
    <w:rsid w:val="00BE0B5E"/>
    <w:rsid w:val="00BF5058"/>
    <w:rsid w:val="00BF5173"/>
    <w:rsid w:val="00C201C0"/>
    <w:rsid w:val="00C27A88"/>
    <w:rsid w:val="00C515B7"/>
    <w:rsid w:val="00C63014"/>
    <w:rsid w:val="00C65734"/>
    <w:rsid w:val="00C803D7"/>
    <w:rsid w:val="00CD177E"/>
    <w:rsid w:val="00CF533B"/>
    <w:rsid w:val="00CF5594"/>
    <w:rsid w:val="00CF7691"/>
    <w:rsid w:val="00D038E0"/>
    <w:rsid w:val="00D04701"/>
    <w:rsid w:val="00D24CF2"/>
    <w:rsid w:val="00DB6422"/>
    <w:rsid w:val="00E11C72"/>
    <w:rsid w:val="00E657DF"/>
    <w:rsid w:val="00E70CF7"/>
    <w:rsid w:val="00F161C5"/>
    <w:rsid w:val="00F94C3F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B3E7AD5B9274CFBA41250E630B75317">
    <w:name w:val="0B3E7AD5B9274CFBA41250E630B75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1B512-88D2-4949-B4A9-B7E2A407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14</TotalTime>
  <Pages>1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3</cp:revision>
  <cp:lastPrinted>2017-11-20T08:36:00Z</cp:lastPrinted>
  <dcterms:created xsi:type="dcterms:W3CDTF">2018-06-26T14:10:00Z</dcterms:created>
  <dcterms:modified xsi:type="dcterms:W3CDTF">2018-06-26T14:10:00Z</dcterms:modified>
</cp:coreProperties>
</file>